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6C7DF" w14:textId="48CEA2F6" w:rsidR="0074056B" w:rsidRPr="0074056B" w:rsidRDefault="0074056B" w:rsidP="00845D62">
      <w:pPr>
        <w:pStyle w:val="Ingenmellomrom"/>
        <w:rPr>
          <w:rFonts w:ascii="Times New Roman" w:hAnsi="Times New Roman" w:cs="Times New Roman"/>
          <w:b/>
          <w:bCs/>
          <w:sz w:val="32"/>
          <w:szCs w:val="32"/>
        </w:rPr>
      </w:pPr>
      <w:r w:rsidRPr="0074056B">
        <w:rPr>
          <w:rFonts w:ascii="Times New Roman" w:hAnsi="Times New Roman" w:cs="Times New Roman"/>
          <w:b/>
          <w:bCs/>
          <w:sz w:val="32"/>
          <w:szCs w:val="32"/>
        </w:rPr>
        <w:t>Budsjettforslag AP, SV, SP og MDG</w:t>
      </w:r>
    </w:p>
    <w:p w14:paraId="01A1FBE8" w14:textId="77777777" w:rsidR="0074056B" w:rsidRDefault="0074056B" w:rsidP="00845D62">
      <w:pPr>
        <w:pStyle w:val="Ingenmellomrom"/>
        <w:rPr>
          <w:rFonts w:ascii="Times New Roman" w:hAnsi="Times New Roman" w:cs="Times New Roman"/>
          <w:b/>
          <w:bCs/>
        </w:rPr>
      </w:pPr>
    </w:p>
    <w:p w14:paraId="6EDD2F8C" w14:textId="13B0D32C" w:rsidR="00845D62" w:rsidRPr="0006171B" w:rsidRDefault="00845D62" w:rsidP="00845D62">
      <w:pPr>
        <w:pStyle w:val="Ingenmellomrom"/>
        <w:rPr>
          <w:rFonts w:ascii="Times New Roman" w:hAnsi="Times New Roman" w:cs="Times New Roman"/>
          <w:b/>
          <w:bCs/>
        </w:rPr>
      </w:pPr>
      <w:r w:rsidRPr="0006171B">
        <w:rPr>
          <w:rFonts w:ascii="Times New Roman" w:hAnsi="Times New Roman" w:cs="Times New Roman"/>
          <w:b/>
          <w:bCs/>
        </w:rPr>
        <w:t xml:space="preserve">Innledning: </w:t>
      </w:r>
    </w:p>
    <w:p w14:paraId="36760080" w14:textId="77777777" w:rsidR="00845D62" w:rsidRDefault="00845D62" w:rsidP="00845D62">
      <w:pPr>
        <w:pStyle w:val="Ingenmellomrom"/>
        <w:rPr>
          <w:rFonts w:ascii="Times New Roman" w:hAnsi="Times New Roman" w:cs="Times New Roman"/>
        </w:rPr>
      </w:pPr>
      <w:r>
        <w:rPr>
          <w:rFonts w:ascii="Times New Roman" w:hAnsi="Times New Roman" w:cs="Times New Roman"/>
        </w:rPr>
        <w:t xml:space="preserve">Skien kommune har en stram økonomi og må ha en klok drift av kommunens tjenester for å sikre bærekraftige tjenester i dag og fremover. </w:t>
      </w:r>
    </w:p>
    <w:p w14:paraId="67FE050A" w14:textId="77777777" w:rsidR="00845D62" w:rsidRDefault="00845D62" w:rsidP="00845D62">
      <w:pPr>
        <w:pStyle w:val="Ingenmellomrom"/>
        <w:rPr>
          <w:rFonts w:ascii="Times New Roman" w:hAnsi="Times New Roman" w:cs="Times New Roman"/>
        </w:rPr>
      </w:pPr>
    </w:p>
    <w:p w14:paraId="171448F8" w14:textId="77777777" w:rsidR="00845D62" w:rsidRDefault="00845D62" w:rsidP="00845D62">
      <w:pPr>
        <w:pStyle w:val="Ingenmellomrom"/>
        <w:rPr>
          <w:rFonts w:ascii="Times New Roman" w:hAnsi="Times New Roman" w:cs="Times New Roman"/>
        </w:rPr>
      </w:pPr>
      <w:r>
        <w:rPr>
          <w:rFonts w:ascii="Times New Roman" w:hAnsi="Times New Roman" w:cs="Times New Roman"/>
        </w:rPr>
        <w:t>Ap, SV, Sp, MDG mener hele bystyret bør samles om noen felles områder som vi må arbeide felles for å få gjennomslag på. Det må utarbeides offensive planer som sikrer at aktuelle etater, samarbeidspartnere og andre forvaltningsnivåer kjenner godt til argumentasjonen for hvorfor det er viktig at nettopp dette prioriteres i Skien.</w:t>
      </w:r>
    </w:p>
    <w:p w14:paraId="004020FF" w14:textId="77777777" w:rsidR="00845D62" w:rsidRDefault="00845D62" w:rsidP="00845D62">
      <w:pPr>
        <w:pStyle w:val="Ingenmellomrom"/>
        <w:rPr>
          <w:rFonts w:ascii="Times New Roman" w:hAnsi="Times New Roman" w:cs="Times New Roman"/>
        </w:rPr>
      </w:pPr>
      <w:r>
        <w:rPr>
          <w:rFonts w:ascii="Times New Roman" w:hAnsi="Times New Roman" w:cs="Times New Roman"/>
        </w:rPr>
        <w:t xml:space="preserve">  </w:t>
      </w:r>
    </w:p>
    <w:p w14:paraId="373E9461" w14:textId="77777777" w:rsidR="00845D62" w:rsidRPr="006F1FA8" w:rsidRDefault="00845D62" w:rsidP="00845D62">
      <w:pPr>
        <w:pStyle w:val="Ingenmellomrom"/>
        <w:numPr>
          <w:ilvl w:val="0"/>
          <w:numId w:val="1"/>
        </w:numPr>
        <w:rPr>
          <w:rFonts w:ascii="Times New Roman" w:hAnsi="Times New Roman" w:cs="Times New Roman"/>
        </w:rPr>
      </w:pPr>
      <w:r>
        <w:rPr>
          <w:rFonts w:ascii="Times New Roman" w:hAnsi="Times New Roman" w:cs="Times New Roman"/>
        </w:rPr>
        <w:t>Togstopp i Skien sentrum</w:t>
      </w:r>
    </w:p>
    <w:p w14:paraId="76CF1A7D" w14:textId="77777777" w:rsidR="00845D62" w:rsidRDefault="00845D62" w:rsidP="00845D62">
      <w:pPr>
        <w:pStyle w:val="Ingenmellomrom"/>
        <w:numPr>
          <w:ilvl w:val="0"/>
          <w:numId w:val="1"/>
        </w:numPr>
        <w:rPr>
          <w:rFonts w:ascii="Times New Roman" w:hAnsi="Times New Roman" w:cs="Times New Roman"/>
        </w:rPr>
      </w:pPr>
      <w:r>
        <w:rPr>
          <w:rFonts w:ascii="Times New Roman" w:hAnsi="Times New Roman" w:cs="Times New Roman"/>
        </w:rPr>
        <w:t>Områdesatsning Klyve</w:t>
      </w:r>
    </w:p>
    <w:p w14:paraId="0238200E" w14:textId="77777777" w:rsidR="00845D62" w:rsidRDefault="00845D62" w:rsidP="00845D62">
      <w:pPr>
        <w:pStyle w:val="Ingenmellomrom"/>
        <w:numPr>
          <w:ilvl w:val="0"/>
          <w:numId w:val="1"/>
        </w:numPr>
        <w:rPr>
          <w:rFonts w:ascii="Times New Roman" w:hAnsi="Times New Roman" w:cs="Times New Roman"/>
        </w:rPr>
      </w:pPr>
      <w:r>
        <w:rPr>
          <w:rFonts w:ascii="Times New Roman" w:hAnsi="Times New Roman" w:cs="Times New Roman"/>
        </w:rPr>
        <w:t>Finansiering av Ibsen-jubileet 2028</w:t>
      </w:r>
    </w:p>
    <w:p w14:paraId="3E326944" w14:textId="77777777" w:rsidR="00845D62" w:rsidRPr="00E03B34" w:rsidRDefault="00845D62" w:rsidP="00845D62">
      <w:pPr>
        <w:pStyle w:val="Ingenmellomrom"/>
        <w:numPr>
          <w:ilvl w:val="0"/>
          <w:numId w:val="1"/>
        </w:numPr>
        <w:rPr>
          <w:rFonts w:ascii="Times New Roman" w:hAnsi="Times New Roman" w:cs="Times New Roman"/>
        </w:rPr>
      </w:pPr>
      <w:r>
        <w:rPr>
          <w:rFonts w:ascii="Times New Roman" w:hAnsi="Times New Roman" w:cs="Times New Roman"/>
        </w:rPr>
        <w:t>Finansiering av nytt renseanlegg</w:t>
      </w:r>
    </w:p>
    <w:p w14:paraId="2EFD27AE" w14:textId="77777777" w:rsidR="00845D62" w:rsidRPr="0080297C" w:rsidRDefault="00845D62" w:rsidP="00845D62">
      <w:pPr>
        <w:pStyle w:val="Overskrift1"/>
        <w:rPr>
          <w:rFonts w:ascii="Times New Roman" w:hAnsi="Times New Roman" w:cs="Times New Roman"/>
          <w:b/>
          <w:bCs/>
          <w:color w:val="auto"/>
          <w:sz w:val="28"/>
          <w:szCs w:val="28"/>
        </w:rPr>
      </w:pPr>
      <w:bookmarkStart w:id="0" w:name="_Toc214278462"/>
      <w:r>
        <w:rPr>
          <w:rFonts w:ascii="Times New Roman" w:hAnsi="Times New Roman" w:cs="Times New Roman"/>
          <w:b/>
          <w:bCs/>
          <w:color w:val="auto"/>
          <w:sz w:val="28"/>
          <w:szCs w:val="28"/>
        </w:rPr>
        <w:t>INNTEKTER OG OVERORDNET:</w:t>
      </w:r>
      <w:bookmarkEnd w:id="0"/>
      <w:r>
        <w:rPr>
          <w:rFonts w:ascii="Times New Roman" w:hAnsi="Times New Roman" w:cs="Times New Roman"/>
          <w:b/>
          <w:bCs/>
          <w:color w:val="auto"/>
          <w:sz w:val="28"/>
          <w:szCs w:val="28"/>
        </w:rPr>
        <w:t xml:space="preserve"> </w:t>
      </w:r>
    </w:p>
    <w:p w14:paraId="40E7FDC0" w14:textId="77777777" w:rsidR="00845D62" w:rsidRDefault="00845D62" w:rsidP="00845D62">
      <w:pPr>
        <w:pStyle w:val="Ingenmellomrom"/>
        <w:rPr>
          <w:rFonts w:ascii="Times New Roman" w:hAnsi="Times New Roman" w:cs="Times New Roman"/>
        </w:rPr>
      </w:pPr>
      <w:r>
        <w:rPr>
          <w:rFonts w:ascii="Times New Roman" w:hAnsi="Times New Roman" w:cs="Times New Roman"/>
        </w:rPr>
        <w:t xml:space="preserve">Det legges til grunn følgende endringer i inntektene til Skien kommune: </w:t>
      </w:r>
    </w:p>
    <w:p w14:paraId="1EFE89CA" w14:textId="77777777" w:rsidR="00845D62" w:rsidRDefault="00845D62" w:rsidP="00845D62">
      <w:pPr>
        <w:pStyle w:val="Ingenmellomrom"/>
        <w:numPr>
          <w:ilvl w:val="0"/>
          <w:numId w:val="2"/>
        </w:numPr>
        <w:rPr>
          <w:rFonts w:ascii="Times New Roman" w:hAnsi="Times New Roman" w:cs="Times New Roman"/>
        </w:rPr>
      </w:pPr>
      <w:r>
        <w:rPr>
          <w:rFonts w:ascii="Times New Roman" w:hAnsi="Times New Roman" w:cs="Times New Roman"/>
        </w:rPr>
        <w:t>Reduksjonen i eiendomsskatt fjernes (25 MNOK)</w:t>
      </w:r>
    </w:p>
    <w:p w14:paraId="25F8D876" w14:textId="54C85A85" w:rsidR="00845D62" w:rsidRDefault="00845D62" w:rsidP="00845D62">
      <w:pPr>
        <w:pStyle w:val="Ingenmellomrom"/>
        <w:numPr>
          <w:ilvl w:val="0"/>
          <w:numId w:val="2"/>
        </w:numPr>
        <w:rPr>
          <w:rFonts w:ascii="Times New Roman" w:hAnsi="Times New Roman" w:cs="Times New Roman"/>
        </w:rPr>
      </w:pPr>
      <w:r>
        <w:rPr>
          <w:rFonts w:ascii="Times New Roman" w:hAnsi="Times New Roman" w:cs="Times New Roman"/>
        </w:rPr>
        <w:t>Utbytte Skagerrak for inneværende år (2025) justeres opp</w:t>
      </w:r>
    </w:p>
    <w:p w14:paraId="2915E1CC" w14:textId="55242E13" w:rsidR="00845D62" w:rsidRDefault="00845D62" w:rsidP="00845D62">
      <w:pPr>
        <w:pStyle w:val="Ingenmellomrom"/>
        <w:numPr>
          <w:ilvl w:val="0"/>
          <w:numId w:val="2"/>
        </w:numPr>
        <w:rPr>
          <w:rFonts w:ascii="Times New Roman" w:hAnsi="Times New Roman" w:cs="Times New Roman"/>
        </w:rPr>
      </w:pPr>
      <w:r w:rsidRPr="0074056B">
        <w:rPr>
          <w:rFonts w:ascii="Times New Roman" w:hAnsi="Times New Roman" w:cs="Times New Roman"/>
        </w:rPr>
        <w:t xml:space="preserve">Utbytte Bjorstaddalen for inneværende år (2025) justeres opp </w:t>
      </w:r>
    </w:p>
    <w:p w14:paraId="29D182B8" w14:textId="77777777" w:rsidR="0074056B" w:rsidRPr="0074056B" w:rsidRDefault="0074056B" w:rsidP="00845D62">
      <w:pPr>
        <w:pStyle w:val="Ingenmellomrom"/>
        <w:numPr>
          <w:ilvl w:val="0"/>
          <w:numId w:val="2"/>
        </w:numPr>
        <w:rPr>
          <w:rFonts w:ascii="Times New Roman" w:hAnsi="Times New Roman" w:cs="Times New Roman"/>
        </w:rPr>
      </w:pPr>
    </w:p>
    <w:p w14:paraId="478408E1" w14:textId="77777777" w:rsidR="00845D62" w:rsidRPr="00F375B1" w:rsidRDefault="00845D62" w:rsidP="00845D62">
      <w:pPr>
        <w:pStyle w:val="Ingenmellomrom"/>
        <w:rPr>
          <w:rFonts w:ascii="Times New Roman" w:hAnsi="Times New Roman" w:cs="Times New Roman"/>
          <w:b/>
          <w:bCs/>
        </w:rPr>
      </w:pPr>
      <w:r w:rsidRPr="00F375B1">
        <w:rPr>
          <w:rFonts w:ascii="Times New Roman" w:hAnsi="Times New Roman" w:cs="Times New Roman"/>
          <w:b/>
          <w:bCs/>
        </w:rPr>
        <w:t xml:space="preserve">Eiendomsskatt: </w:t>
      </w:r>
      <w:r>
        <w:rPr>
          <w:rFonts w:ascii="Times New Roman" w:hAnsi="Times New Roman" w:cs="Times New Roman"/>
          <w:b/>
          <w:bCs/>
        </w:rPr>
        <w:t>+ 25 MNOK</w:t>
      </w:r>
    </w:p>
    <w:p w14:paraId="2F557B4D" w14:textId="77777777" w:rsidR="00845D62" w:rsidRPr="00F375B1" w:rsidRDefault="00845D62" w:rsidP="00845D62">
      <w:pPr>
        <w:pStyle w:val="Ingenmellomrom"/>
        <w:rPr>
          <w:rFonts w:ascii="Times New Roman" w:hAnsi="Times New Roman" w:cs="Times New Roman"/>
        </w:rPr>
      </w:pPr>
      <w:r w:rsidRPr="00F375B1">
        <w:rPr>
          <w:rFonts w:ascii="Times New Roman" w:hAnsi="Times New Roman" w:cs="Times New Roman"/>
        </w:rPr>
        <w:t xml:space="preserve">I en tid der Skien kommune sliter betydelig med å opprettholde generell drift av helse og oppveksttjenester kan det ikke kuttes i inntektene kommunen har fra eiendomsskatt. Den varslede reduksjonen på 25 millioner årlig, fjernes. </w:t>
      </w:r>
    </w:p>
    <w:p w14:paraId="7D681176" w14:textId="77777777" w:rsidR="00845D62" w:rsidRPr="00F375B1" w:rsidRDefault="00845D62" w:rsidP="00845D62">
      <w:pPr>
        <w:pStyle w:val="Ingenmellomrom"/>
        <w:rPr>
          <w:rFonts w:ascii="Times New Roman" w:hAnsi="Times New Roman" w:cs="Times New Roman"/>
        </w:rPr>
      </w:pPr>
      <w:r w:rsidRPr="00F375B1">
        <w:rPr>
          <w:rFonts w:ascii="Times New Roman" w:hAnsi="Times New Roman" w:cs="Times New Roman"/>
        </w:rPr>
        <w:t xml:space="preserve">+ 25 MNOK.  </w:t>
      </w:r>
    </w:p>
    <w:p w14:paraId="3C224E0E" w14:textId="77777777" w:rsidR="00845D62" w:rsidRDefault="00845D62" w:rsidP="00845D62">
      <w:pPr>
        <w:pStyle w:val="Ingenmellomrom"/>
        <w:rPr>
          <w:rFonts w:ascii="Times New Roman" w:hAnsi="Times New Roman" w:cs="Times New Roman"/>
        </w:rPr>
      </w:pPr>
    </w:p>
    <w:p w14:paraId="0B193B24" w14:textId="77777777" w:rsidR="00845D62" w:rsidRPr="00F375B1" w:rsidRDefault="00845D62" w:rsidP="00845D62">
      <w:pPr>
        <w:pStyle w:val="Ingenmellomrom"/>
        <w:rPr>
          <w:rFonts w:ascii="Times New Roman" w:hAnsi="Times New Roman" w:cs="Times New Roman"/>
          <w:b/>
          <w:bCs/>
        </w:rPr>
      </w:pPr>
      <w:r w:rsidRPr="00F375B1">
        <w:rPr>
          <w:rFonts w:ascii="Times New Roman" w:hAnsi="Times New Roman" w:cs="Times New Roman"/>
          <w:b/>
          <w:bCs/>
        </w:rPr>
        <w:t xml:space="preserve">Reduksjon i antall politikere: </w:t>
      </w:r>
      <w:r w:rsidRPr="00223495">
        <w:rPr>
          <w:rFonts w:ascii="Times New Roman" w:hAnsi="Times New Roman" w:cs="Times New Roman"/>
          <w:b/>
          <w:bCs/>
        </w:rPr>
        <w:t>0,4 MNOK</w:t>
      </w:r>
    </w:p>
    <w:p w14:paraId="61FE9590" w14:textId="77777777" w:rsidR="00845D62" w:rsidRPr="00223495" w:rsidRDefault="00845D62" w:rsidP="00845D62">
      <w:pPr>
        <w:pStyle w:val="Ingenmellomrom"/>
        <w:rPr>
          <w:rFonts w:ascii="Times New Roman" w:hAnsi="Times New Roman" w:cs="Times New Roman"/>
        </w:rPr>
      </w:pPr>
      <w:r w:rsidRPr="00223495">
        <w:rPr>
          <w:rFonts w:ascii="Times New Roman" w:hAnsi="Times New Roman" w:cs="Times New Roman"/>
        </w:rPr>
        <w:t xml:space="preserve">Det er et godt prinsipp at kommune/bystyre har 1 representant for hver 1000 innbygger, noe Skien har forholdt seg til i mange år, derav 55 bystyrerepresentanter. Det er imidlertid valgfritt å håndtere størrelsen på hovedutvalg, og 13 medlemmer i hovedutvalgene er i øvre sjiktet for en kommune på Skiens størrelse. Hovedutvalgene (UTS, UHM, UOPP, UIFK) reduseres derfor fra 13 til 11 medlemmer, tilsvarende: 0,4 MNOK </w:t>
      </w:r>
    </w:p>
    <w:p w14:paraId="7EBCAC12" w14:textId="77777777" w:rsidR="00845D62" w:rsidRDefault="00845D62" w:rsidP="00845D62">
      <w:pPr>
        <w:pStyle w:val="Ingenmellomrom"/>
        <w:rPr>
          <w:rFonts w:ascii="Times New Roman" w:hAnsi="Times New Roman" w:cs="Times New Roman"/>
          <w:sz w:val="22"/>
          <w:szCs w:val="22"/>
        </w:rPr>
      </w:pPr>
    </w:p>
    <w:p w14:paraId="27222AEC" w14:textId="77777777" w:rsidR="00845D62" w:rsidRPr="00F375B1" w:rsidRDefault="00845D62" w:rsidP="00845D62">
      <w:pPr>
        <w:pStyle w:val="Ingenmellomrom"/>
        <w:rPr>
          <w:rFonts w:ascii="Times New Roman" w:hAnsi="Times New Roman" w:cs="Times New Roman"/>
          <w:b/>
          <w:bCs/>
        </w:rPr>
      </w:pPr>
      <w:r w:rsidRPr="00F375B1">
        <w:rPr>
          <w:rFonts w:ascii="Times New Roman" w:hAnsi="Times New Roman" w:cs="Times New Roman"/>
          <w:b/>
          <w:bCs/>
        </w:rPr>
        <w:t xml:space="preserve">Sykefravær: </w:t>
      </w:r>
    </w:p>
    <w:p w14:paraId="64D5674A" w14:textId="77777777" w:rsidR="00845D62" w:rsidRPr="00F375B1" w:rsidRDefault="00845D62" w:rsidP="00845D62">
      <w:pPr>
        <w:pStyle w:val="Ingenmellomrom"/>
        <w:rPr>
          <w:rFonts w:ascii="Times New Roman" w:hAnsi="Times New Roman" w:cs="Times New Roman"/>
        </w:rPr>
      </w:pPr>
      <w:r w:rsidRPr="00F375B1">
        <w:rPr>
          <w:rFonts w:ascii="Times New Roman" w:hAnsi="Times New Roman" w:cs="Times New Roman"/>
        </w:rPr>
        <w:t>Vi har høye kostnader knyttet til sykefravær, innspill vi har fått er at det er vanskelig å komme tilbake til jobb etter lang tids sykemelding, og at det er lite tilrettelegging for å endre årsakene til sykefravær hos den ansatte. </w:t>
      </w:r>
    </w:p>
    <w:p w14:paraId="69E86DA1" w14:textId="77777777" w:rsidR="00845D62" w:rsidRPr="00F375B1" w:rsidRDefault="00845D62" w:rsidP="00845D62">
      <w:pPr>
        <w:pStyle w:val="Ingenmellomrom"/>
        <w:rPr>
          <w:rFonts w:ascii="Times New Roman" w:hAnsi="Times New Roman" w:cs="Times New Roman"/>
        </w:rPr>
      </w:pPr>
      <w:r w:rsidRPr="00F375B1">
        <w:rPr>
          <w:rFonts w:ascii="Times New Roman" w:hAnsi="Times New Roman" w:cs="Times New Roman"/>
        </w:rPr>
        <w:t>Sykefraværet kan vise at det er stor slitasje på de ansatte i sektoren, og høy arbeidsbelastning. </w:t>
      </w:r>
    </w:p>
    <w:p w14:paraId="14C29AF9" w14:textId="77777777" w:rsidR="00845D62" w:rsidRPr="00F375B1" w:rsidRDefault="00845D62" w:rsidP="00845D62">
      <w:pPr>
        <w:pStyle w:val="Ingenmellomrom"/>
        <w:rPr>
          <w:rFonts w:ascii="Times New Roman" w:hAnsi="Times New Roman" w:cs="Times New Roman"/>
        </w:rPr>
      </w:pPr>
      <w:r w:rsidRPr="00F375B1">
        <w:rPr>
          <w:rFonts w:ascii="Times New Roman" w:hAnsi="Times New Roman" w:cs="Times New Roman"/>
        </w:rPr>
        <w:t>Forholdet til stadig økende forventning og produktivitet må også sees i sammenheng med økt sykefravær.</w:t>
      </w:r>
    </w:p>
    <w:p w14:paraId="08C00200" w14:textId="77777777" w:rsidR="00845D62" w:rsidRPr="00F375B1" w:rsidRDefault="00845D62" w:rsidP="00845D62">
      <w:pPr>
        <w:pStyle w:val="Ingenmellomrom"/>
        <w:rPr>
          <w:rFonts w:ascii="Times New Roman" w:hAnsi="Times New Roman" w:cs="Times New Roman"/>
        </w:rPr>
      </w:pPr>
      <w:r w:rsidRPr="00F375B1">
        <w:rPr>
          <w:rFonts w:ascii="Times New Roman" w:hAnsi="Times New Roman" w:cs="Times New Roman"/>
        </w:rPr>
        <w:t> </w:t>
      </w:r>
    </w:p>
    <w:p w14:paraId="49196EAD" w14:textId="77777777" w:rsidR="00845D62" w:rsidRDefault="00845D62" w:rsidP="00845D62">
      <w:pPr>
        <w:pStyle w:val="Ingenmellomrom"/>
        <w:rPr>
          <w:rFonts w:ascii="Times New Roman" w:hAnsi="Times New Roman" w:cs="Times New Roman"/>
        </w:rPr>
      </w:pPr>
      <w:r w:rsidRPr="00F375B1">
        <w:rPr>
          <w:rFonts w:ascii="Times New Roman" w:hAnsi="Times New Roman" w:cs="Times New Roman"/>
        </w:rPr>
        <w:t xml:space="preserve">Vikarpool/kommunalt bemanningsbyrå bør utredes i lys av det høye sykefraværet og mulig tilrettelegging for langtidssykemeldte eller ansatte som av helseårsaker må jobbe i redusert stilling. Kvinnehelse bør spesielt belyses i denne sammenheng. </w:t>
      </w:r>
    </w:p>
    <w:p w14:paraId="6FB7B0EC" w14:textId="77777777" w:rsidR="00845D62" w:rsidRDefault="00845D62" w:rsidP="00845D62">
      <w:pPr>
        <w:pStyle w:val="Ingenmellomrom"/>
        <w:rPr>
          <w:rFonts w:ascii="Times New Roman" w:hAnsi="Times New Roman" w:cs="Times New Roman"/>
        </w:rPr>
      </w:pPr>
    </w:p>
    <w:p w14:paraId="750B31E9" w14:textId="77777777" w:rsidR="00845D62" w:rsidRPr="007A6D70" w:rsidRDefault="00845D62" w:rsidP="00845D62">
      <w:pPr>
        <w:pStyle w:val="Ingenmellomrom"/>
        <w:rPr>
          <w:rFonts w:ascii="Times New Roman" w:hAnsi="Times New Roman" w:cs="Times New Roman"/>
          <w:b/>
          <w:bCs/>
        </w:rPr>
      </w:pPr>
      <w:r w:rsidRPr="007A6D70">
        <w:rPr>
          <w:rFonts w:ascii="Times New Roman" w:hAnsi="Times New Roman" w:cs="Times New Roman"/>
          <w:b/>
          <w:bCs/>
        </w:rPr>
        <w:t xml:space="preserve">Nytt inntektssystem: </w:t>
      </w:r>
    </w:p>
    <w:p w14:paraId="4986B24D" w14:textId="77777777" w:rsidR="00845D62" w:rsidRPr="007A6D70" w:rsidRDefault="00845D62" w:rsidP="00845D62">
      <w:pPr>
        <w:pStyle w:val="Ingenmellomrom"/>
        <w:rPr>
          <w:rFonts w:ascii="Times New Roman" w:hAnsi="Times New Roman" w:cs="Times New Roman"/>
        </w:rPr>
      </w:pPr>
      <w:r w:rsidRPr="007A6D70">
        <w:rPr>
          <w:rFonts w:ascii="Times New Roman" w:hAnsi="Times New Roman" w:cs="Times New Roman"/>
        </w:rPr>
        <w:lastRenderedPageBreak/>
        <w:t xml:space="preserve">Stortinget vedtok våren 2024 nytt inntektssystem for kommunene, der Skien kom godt ut. Det er beklagelig at de borgerlige partiene ikke gav sin tilslutning i Stortinget, til at Skien mottar 53 millioner ekstra i ny fordeling blant kommunene. Dette er hensyntatt i budsjettforslaget fra kommunedirektøren. </w:t>
      </w:r>
    </w:p>
    <w:p w14:paraId="4F731B26" w14:textId="77777777" w:rsidR="00845D62" w:rsidRDefault="00845D62" w:rsidP="00845D62">
      <w:pPr>
        <w:pStyle w:val="Ingenmellomrom"/>
        <w:rPr>
          <w:rFonts w:ascii="Times New Roman" w:hAnsi="Times New Roman" w:cs="Times New Roman"/>
        </w:rPr>
      </w:pPr>
    </w:p>
    <w:p w14:paraId="0DE55F38" w14:textId="77777777" w:rsidR="00845D62" w:rsidRPr="008D18F1" w:rsidRDefault="00845D62" w:rsidP="00845D62">
      <w:pPr>
        <w:pStyle w:val="Ingenmellomrom"/>
        <w:rPr>
          <w:rFonts w:ascii="Times New Roman" w:hAnsi="Times New Roman" w:cs="Times New Roman"/>
          <w:b/>
          <w:bCs/>
        </w:rPr>
      </w:pPr>
      <w:r w:rsidRPr="008D18F1">
        <w:rPr>
          <w:rFonts w:ascii="Times New Roman" w:hAnsi="Times New Roman" w:cs="Times New Roman"/>
          <w:b/>
          <w:bCs/>
        </w:rPr>
        <w:t xml:space="preserve">Konkurranseutsetting: </w:t>
      </w:r>
    </w:p>
    <w:p w14:paraId="338295BA" w14:textId="77777777" w:rsidR="00845D62" w:rsidRDefault="00845D62" w:rsidP="00845D62">
      <w:pPr>
        <w:pStyle w:val="Ingenmellomrom"/>
        <w:rPr>
          <w:rFonts w:ascii="Times New Roman" w:hAnsi="Times New Roman" w:cs="Times New Roman"/>
        </w:rPr>
      </w:pPr>
      <w:r>
        <w:rPr>
          <w:rFonts w:ascii="Times New Roman" w:hAnsi="Times New Roman" w:cs="Times New Roman"/>
        </w:rPr>
        <w:t xml:space="preserve">Bystyret har, ved hjelp av de borgerlige partienes flertall igangsatt en massiv konkurranseutsetting av kommunens tjenester. Ap, Sv, Sp og MDG er sterkt kritiske til prosessen og erfarer at dette gjøres først og fremst av ideologiske årsaker, ikke et genuint ønske om bedre tjenester. </w:t>
      </w:r>
    </w:p>
    <w:p w14:paraId="33B6C4C2" w14:textId="77777777" w:rsidR="00845D62" w:rsidRDefault="00845D62" w:rsidP="00845D62">
      <w:pPr>
        <w:pStyle w:val="Ingenmellomrom"/>
        <w:rPr>
          <w:rFonts w:ascii="Times New Roman" w:hAnsi="Times New Roman" w:cs="Times New Roman"/>
        </w:rPr>
      </w:pPr>
    </w:p>
    <w:p w14:paraId="05A70532" w14:textId="77777777" w:rsidR="00845D62" w:rsidRDefault="00845D62" w:rsidP="00845D62">
      <w:pPr>
        <w:pStyle w:val="Ingenmellomrom"/>
        <w:rPr>
          <w:rFonts w:ascii="Times New Roman" w:hAnsi="Times New Roman" w:cs="Times New Roman"/>
        </w:rPr>
      </w:pPr>
      <w:r>
        <w:rPr>
          <w:rFonts w:ascii="Times New Roman" w:hAnsi="Times New Roman" w:cs="Times New Roman"/>
        </w:rPr>
        <w:t xml:space="preserve">Ap, SV, Sp og MDG er bekymret for ansattes arbeidsvilkår og viser til andre kommuner med tilsvarende flertall som har medført betydelige endringer og reduksjoner i tilgangen på avtalefestet pensjon, tilgang på lønnsøkninger i lokale forhandlinger </w:t>
      </w:r>
      <w:proofErr w:type="spellStart"/>
      <w:r>
        <w:rPr>
          <w:rFonts w:ascii="Times New Roman" w:hAnsi="Times New Roman" w:cs="Times New Roman"/>
        </w:rPr>
        <w:t>m.v</w:t>
      </w:r>
      <w:proofErr w:type="spellEnd"/>
      <w:r>
        <w:rPr>
          <w:rFonts w:ascii="Times New Roman" w:hAnsi="Times New Roman" w:cs="Times New Roman"/>
        </w:rPr>
        <w:t xml:space="preserve">. og vil derfor stanse dette arbeidet umiddelbart. Arbeidet medfører naturligvis også en betydelig administrativ belastning som da faller bort. </w:t>
      </w:r>
    </w:p>
    <w:p w14:paraId="737F03E9" w14:textId="77777777" w:rsidR="00845D62" w:rsidRDefault="00845D62" w:rsidP="00845D62">
      <w:pPr>
        <w:pStyle w:val="Ingenmellomrom"/>
        <w:rPr>
          <w:rFonts w:ascii="Times New Roman" w:hAnsi="Times New Roman" w:cs="Times New Roman"/>
        </w:rPr>
      </w:pPr>
    </w:p>
    <w:p w14:paraId="6AC5FD0D" w14:textId="77777777" w:rsidR="00845D62" w:rsidRPr="007A6D70" w:rsidRDefault="00845D62" w:rsidP="00845D62">
      <w:pPr>
        <w:pStyle w:val="Ingenmellomrom"/>
        <w:rPr>
          <w:rFonts w:ascii="Times New Roman" w:hAnsi="Times New Roman" w:cs="Times New Roman"/>
          <w:b/>
          <w:bCs/>
        </w:rPr>
      </w:pPr>
      <w:r w:rsidRPr="007A6D70">
        <w:rPr>
          <w:rFonts w:ascii="Times New Roman" w:hAnsi="Times New Roman" w:cs="Times New Roman"/>
          <w:b/>
          <w:bCs/>
        </w:rPr>
        <w:t xml:space="preserve">Innleie, konsulent-tjenester og kjøp av eksterne tjenester: </w:t>
      </w:r>
    </w:p>
    <w:p w14:paraId="4889BBDB" w14:textId="77777777" w:rsidR="00845D62" w:rsidRDefault="00845D62" w:rsidP="00845D62">
      <w:pPr>
        <w:pStyle w:val="Ingenmellomrom"/>
        <w:rPr>
          <w:rFonts w:ascii="Times New Roman" w:hAnsi="Times New Roman" w:cs="Times New Roman"/>
        </w:rPr>
      </w:pPr>
      <w:r w:rsidRPr="007A6D70">
        <w:rPr>
          <w:rFonts w:ascii="Times New Roman" w:hAnsi="Times New Roman" w:cs="Times New Roman"/>
        </w:rPr>
        <w:t xml:space="preserve">KS har synliggjort at kjøp av tjenester fra private tilbydere, spesielt innen helse er et betydelig kostnadsdrivende tiltak. Barnevern, rus, innleie av ansatte i helse fra større private selskaper med helkommersiell utbyttepolitikk er et felt som må vurderes nærmere, for å se om vi kan gjøre mer i egenregi, og dermed spare inn ytterligere. </w:t>
      </w:r>
    </w:p>
    <w:p w14:paraId="7BCD9BB3" w14:textId="77777777" w:rsidR="0074056B" w:rsidRDefault="0074056B" w:rsidP="00845D62">
      <w:pPr>
        <w:pStyle w:val="Ingenmellomrom"/>
        <w:rPr>
          <w:rFonts w:ascii="Times New Roman" w:hAnsi="Times New Roman" w:cs="Times New Roman"/>
        </w:rPr>
      </w:pPr>
    </w:p>
    <w:p w14:paraId="667C8B63" w14:textId="52FC4F66" w:rsidR="0074056B" w:rsidRDefault="0074056B" w:rsidP="0074056B">
      <w:pPr>
        <w:pStyle w:val="Ingenmellomrom"/>
        <w:rPr>
          <w:rFonts w:ascii="Times New Roman" w:hAnsi="Times New Roman" w:cs="Times New Roman"/>
          <w:b/>
          <w:bCs/>
        </w:rPr>
      </w:pPr>
      <w:r w:rsidRPr="00F375B1">
        <w:rPr>
          <w:rFonts w:ascii="Times New Roman" w:hAnsi="Times New Roman" w:cs="Times New Roman"/>
          <w:b/>
          <w:bCs/>
        </w:rPr>
        <w:t>Administrative stillinger</w:t>
      </w:r>
      <w:r w:rsidRPr="0074056B">
        <w:rPr>
          <w:rFonts w:ascii="Times New Roman" w:hAnsi="Times New Roman" w:cs="Times New Roman"/>
          <w:b/>
          <w:bCs/>
        </w:rPr>
        <w:t xml:space="preserve">: </w:t>
      </w:r>
    </w:p>
    <w:p w14:paraId="31D6576A" w14:textId="4756C2D0" w:rsidR="0074056B" w:rsidRDefault="0074056B" w:rsidP="0074056B">
      <w:pPr>
        <w:pStyle w:val="Ingenmellomrom"/>
        <w:rPr>
          <w:rFonts w:ascii="Times New Roman" w:hAnsi="Times New Roman" w:cs="Times New Roman"/>
          <w:b/>
          <w:bCs/>
        </w:rPr>
      </w:pPr>
      <w:r w:rsidRPr="0074056B">
        <w:rPr>
          <w:rFonts w:ascii="Times New Roman" w:hAnsi="Times New Roman" w:cs="Times New Roman"/>
          <w:b/>
          <w:bCs/>
        </w:rPr>
        <w:t>Vil bli foreslått redusert</w:t>
      </w:r>
      <w:r>
        <w:rPr>
          <w:rFonts w:ascii="Times New Roman" w:hAnsi="Times New Roman" w:cs="Times New Roman"/>
          <w:b/>
          <w:bCs/>
        </w:rPr>
        <w:t xml:space="preserve"> frem mot bystyrebehandling</w:t>
      </w:r>
    </w:p>
    <w:p w14:paraId="06E449DD" w14:textId="77777777" w:rsidR="0074056B" w:rsidRDefault="0074056B" w:rsidP="0074056B">
      <w:pPr>
        <w:pStyle w:val="Ingenmellomrom"/>
        <w:rPr>
          <w:rFonts w:ascii="Times New Roman" w:hAnsi="Times New Roman" w:cs="Times New Roman"/>
          <w:b/>
          <w:bCs/>
        </w:rPr>
      </w:pPr>
    </w:p>
    <w:p w14:paraId="7FBB510D" w14:textId="77777777" w:rsidR="0074056B" w:rsidRDefault="0074056B" w:rsidP="0074056B">
      <w:pPr>
        <w:pStyle w:val="Ingenmellomrom"/>
        <w:rPr>
          <w:rFonts w:ascii="Times New Roman" w:hAnsi="Times New Roman" w:cs="Times New Roman"/>
          <w:b/>
          <w:bCs/>
        </w:rPr>
      </w:pPr>
      <w:r>
        <w:rPr>
          <w:rFonts w:ascii="Times New Roman" w:hAnsi="Times New Roman" w:cs="Times New Roman"/>
          <w:b/>
          <w:bCs/>
        </w:rPr>
        <w:t xml:space="preserve">Statsbudsjett: </w:t>
      </w:r>
    </w:p>
    <w:p w14:paraId="7EF25A47" w14:textId="347ECE41" w:rsidR="0074056B" w:rsidRDefault="0074056B" w:rsidP="0074056B">
      <w:pPr>
        <w:pStyle w:val="Ingenmellomrom"/>
        <w:rPr>
          <w:rFonts w:ascii="Times New Roman" w:hAnsi="Times New Roman" w:cs="Times New Roman"/>
        </w:rPr>
      </w:pPr>
      <w:r>
        <w:rPr>
          <w:rFonts w:ascii="Times New Roman" w:hAnsi="Times New Roman" w:cs="Times New Roman"/>
          <w:b/>
          <w:bCs/>
        </w:rPr>
        <w:t>Vil trolig gi noe økte driftsinntekter til kommunen</w:t>
      </w:r>
    </w:p>
    <w:p w14:paraId="06CE4269" w14:textId="77777777" w:rsidR="0074056B" w:rsidRPr="007A6D70" w:rsidRDefault="0074056B" w:rsidP="00845D62">
      <w:pPr>
        <w:pStyle w:val="Ingenmellomrom"/>
        <w:rPr>
          <w:rFonts w:ascii="Times New Roman" w:hAnsi="Times New Roman" w:cs="Times New Roman"/>
        </w:rPr>
      </w:pPr>
    </w:p>
    <w:p w14:paraId="66F89C32" w14:textId="77777777" w:rsidR="00845D62" w:rsidRDefault="00845D62" w:rsidP="00845D62">
      <w:pPr>
        <w:pStyle w:val="Ingenmellomrom"/>
        <w:rPr>
          <w:rFonts w:ascii="Times New Roman" w:hAnsi="Times New Roman" w:cs="Times New Roman"/>
        </w:rPr>
      </w:pPr>
    </w:p>
    <w:p w14:paraId="6A8D099F" w14:textId="77777777" w:rsidR="00845D62" w:rsidRPr="008F3B83" w:rsidRDefault="00845D62" w:rsidP="00845D62">
      <w:pPr>
        <w:pStyle w:val="Overskrift1"/>
        <w:rPr>
          <w:rFonts w:ascii="Times New Roman" w:hAnsi="Times New Roman" w:cs="Times New Roman"/>
          <w:b/>
          <w:bCs/>
          <w:color w:val="auto"/>
          <w:sz w:val="28"/>
          <w:szCs w:val="28"/>
        </w:rPr>
      </w:pPr>
      <w:bookmarkStart w:id="1" w:name="_Toc214278463"/>
      <w:r w:rsidRPr="008F3B83">
        <w:rPr>
          <w:rFonts w:ascii="Times New Roman" w:hAnsi="Times New Roman" w:cs="Times New Roman"/>
          <w:b/>
          <w:bCs/>
          <w:color w:val="auto"/>
          <w:sz w:val="28"/>
          <w:szCs w:val="28"/>
        </w:rPr>
        <w:t xml:space="preserve">UTVALG FOR HELSE OG </w:t>
      </w:r>
      <w:r>
        <w:rPr>
          <w:rFonts w:ascii="Times New Roman" w:hAnsi="Times New Roman" w:cs="Times New Roman"/>
          <w:b/>
          <w:bCs/>
          <w:color w:val="auto"/>
          <w:sz w:val="28"/>
          <w:szCs w:val="28"/>
        </w:rPr>
        <w:t>MESTRING</w:t>
      </w:r>
      <w:r w:rsidRPr="008F3B83">
        <w:rPr>
          <w:rFonts w:ascii="Times New Roman" w:hAnsi="Times New Roman" w:cs="Times New Roman"/>
          <w:b/>
          <w:bCs/>
          <w:color w:val="auto"/>
          <w:sz w:val="28"/>
          <w:szCs w:val="28"/>
        </w:rPr>
        <w:t>:</w:t>
      </w:r>
      <w:bookmarkEnd w:id="1"/>
      <w:r w:rsidRPr="008F3B83">
        <w:rPr>
          <w:rFonts w:ascii="Times New Roman" w:hAnsi="Times New Roman" w:cs="Times New Roman"/>
          <w:b/>
          <w:bCs/>
          <w:color w:val="auto"/>
          <w:sz w:val="28"/>
          <w:szCs w:val="28"/>
        </w:rPr>
        <w:t xml:space="preserve"> </w:t>
      </w:r>
    </w:p>
    <w:p w14:paraId="3FB70256" w14:textId="72DA5A4F" w:rsidR="00845D62" w:rsidRDefault="00845D62" w:rsidP="00845D62">
      <w:pPr>
        <w:pStyle w:val="Ingenmellomrom"/>
        <w:rPr>
          <w:rFonts w:ascii="Times New Roman" w:hAnsi="Times New Roman" w:cs="Times New Roman"/>
        </w:rPr>
      </w:pPr>
      <w:r w:rsidRPr="00934BF9">
        <w:rPr>
          <w:rFonts w:ascii="Times New Roman" w:hAnsi="Times New Roman" w:cs="Times New Roman"/>
        </w:rPr>
        <w:t>Det er avgjørende å sikre et tjenestetilbud med høy kvalitet, samtidig</w:t>
      </w:r>
      <w:r>
        <w:rPr>
          <w:rFonts w:ascii="Times New Roman" w:hAnsi="Times New Roman" w:cs="Times New Roman"/>
        </w:rPr>
        <w:t xml:space="preserve"> </w:t>
      </w:r>
      <w:r w:rsidRPr="00934BF9">
        <w:rPr>
          <w:rFonts w:ascii="Times New Roman" w:hAnsi="Times New Roman" w:cs="Times New Roman"/>
        </w:rPr>
        <w:t>som vi ivaretar kommunens samlede økonomiske bærekraft. Vi ønsker å</w:t>
      </w:r>
      <w:r>
        <w:rPr>
          <w:rFonts w:ascii="Times New Roman" w:hAnsi="Times New Roman" w:cs="Times New Roman"/>
        </w:rPr>
        <w:t xml:space="preserve"> </w:t>
      </w:r>
      <w:r w:rsidRPr="00934BF9">
        <w:rPr>
          <w:rFonts w:ascii="Times New Roman" w:hAnsi="Times New Roman" w:cs="Times New Roman"/>
        </w:rPr>
        <w:t>videreutvikle tjenestene slik at flere kan bo trygt hjemme lengst mulig, at</w:t>
      </w:r>
      <w:r>
        <w:rPr>
          <w:rFonts w:ascii="Times New Roman" w:hAnsi="Times New Roman" w:cs="Times New Roman"/>
        </w:rPr>
        <w:t xml:space="preserve"> </w:t>
      </w:r>
      <w:r w:rsidRPr="00934BF9">
        <w:rPr>
          <w:rFonts w:ascii="Times New Roman" w:hAnsi="Times New Roman" w:cs="Times New Roman"/>
        </w:rPr>
        <w:t>personer med rus- eller psykiske helseutfordringer får tidlig og helhetlig</w:t>
      </w:r>
      <w:r>
        <w:rPr>
          <w:rFonts w:ascii="Times New Roman" w:hAnsi="Times New Roman" w:cs="Times New Roman"/>
        </w:rPr>
        <w:t xml:space="preserve"> </w:t>
      </w:r>
      <w:r w:rsidRPr="00934BF9">
        <w:rPr>
          <w:rFonts w:ascii="Times New Roman" w:hAnsi="Times New Roman" w:cs="Times New Roman"/>
        </w:rPr>
        <w:t>hjelp, og at helsefremmende aktiviteter styrkes i lokalmiljøet.</w:t>
      </w:r>
    </w:p>
    <w:p w14:paraId="6AE17475" w14:textId="77777777" w:rsidR="00845D62" w:rsidRDefault="00845D62" w:rsidP="00845D62">
      <w:pPr>
        <w:pStyle w:val="Ingenmellomrom"/>
        <w:rPr>
          <w:rFonts w:ascii="Times New Roman" w:hAnsi="Times New Roman" w:cs="Times New Roman"/>
        </w:rPr>
      </w:pPr>
    </w:p>
    <w:p w14:paraId="663D96D3" w14:textId="77777777" w:rsidR="00845D62" w:rsidRDefault="00845D62" w:rsidP="00845D62">
      <w:pPr>
        <w:pStyle w:val="Ingenmellomrom"/>
        <w:rPr>
          <w:rFonts w:ascii="Times New Roman" w:hAnsi="Times New Roman" w:cs="Times New Roman"/>
        </w:rPr>
      </w:pPr>
      <w:r w:rsidRPr="00934BF9">
        <w:rPr>
          <w:rFonts w:ascii="Times New Roman" w:hAnsi="Times New Roman" w:cs="Times New Roman"/>
        </w:rPr>
        <w:t>Helse og mestring hadde et underskudd på 150 millioner kroner i 2024,</w:t>
      </w:r>
      <w:r>
        <w:rPr>
          <w:rFonts w:ascii="Times New Roman" w:hAnsi="Times New Roman" w:cs="Times New Roman"/>
        </w:rPr>
        <w:t xml:space="preserve"> </w:t>
      </w:r>
      <w:r w:rsidRPr="00934BF9">
        <w:rPr>
          <w:rFonts w:ascii="Times New Roman" w:hAnsi="Times New Roman" w:cs="Times New Roman"/>
        </w:rPr>
        <w:t>og det ligger an til om lag 75 millioner i år. Vi er innstilt på å bidra til å</w:t>
      </w:r>
      <w:r>
        <w:rPr>
          <w:rFonts w:ascii="Times New Roman" w:hAnsi="Times New Roman" w:cs="Times New Roman"/>
        </w:rPr>
        <w:t xml:space="preserve"> </w:t>
      </w:r>
      <w:r w:rsidRPr="00934BF9">
        <w:rPr>
          <w:rFonts w:ascii="Times New Roman" w:hAnsi="Times New Roman" w:cs="Times New Roman"/>
        </w:rPr>
        <w:t>redusere forbruket, men vurderer det som urealistisk å kutte 75 millioner</w:t>
      </w:r>
      <w:r>
        <w:rPr>
          <w:rFonts w:ascii="Times New Roman" w:hAnsi="Times New Roman" w:cs="Times New Roman"/>
        </w:rPr>
        <w:t xml:space="preserve"> </w:t>
      </w:r>
      <w:r w:rsidRPr="00934BF9">
        <w:rPr>
          <w:rFonts w:ascii="Times New Roman" w:hAnsi="Times New Roman" w:cs="Times New Roman"/>
        </w:rPr>
        <w:t>uten at det får konsekvenser for tjenestene til innbyggerne. For lave</w:t>
      </w:r>
      <w:r>
        <w:rPr>
          <w:rFonts w:ascii="Times New Roman" w:hAnsi="Times New Roman" w:cs="Times New Roman"/>
        </w:rPr>
        <w:t xml:space="preserve"> </w:t>
      </w:r>
      <w:r w:rsidRPr="00934BF9">
        <w:rPr>
          <w:rFonts w:ascii="Times New Roman" w:hAnsi="Times New Roman" w:cs="Times New Roman"/>
        </w:rPr>
        <w:t>budsjetter skaper frustrasjon og fører til gjentatte behov for ekstra</w:t>
      </w:r>
      <w:r>
        <w:rPr>
          <w:rFonts w:ascii="Times New Roman" w:hAnsi="Times New Roman" w:cs="Times New Roman"/>
        </w:rPr>
        <w:t xml:space="preserve"> </w:t>
      </w:r>
      <w:r w:rsidRPr="00934BF9">
        <w:rPr>
          <w:rFonts w:ascii="Times New Roman" w:hAnsi="Times New Roman" w:cs="Times New Roman"/>
        </w:rPr>
        <w:t>bevilgninger. Utvalget ønsker derfor et realistisk budsjett som tar høyde</w:t>
      </w:r>
      <w:r>
        <w:rPr>
          <w:rFonts w:ascii="Times New Roman" w:hAnsi="Times New Roman" w:cs="Times New Roman"/>
        </w:rPr>
        <w:t xml:space="preserve"> </w:t>
      </w:r>
      <w:r w:rsidRPr="00934BF9">
        <w:rPr>
          <w:rFonts w:ascii="Times New Roman" w:hAnsi="Times New Roman" w:cs="Times New Roman"/>
        </w:rPr>
        <w:t>for faktiske driftskostnader.</w:t>
      </w:r>
    </w:p>
    <w:p w14:paraId="2C0C89F5" w14:textId="77777777" w:rsidR="0074056B" w:rsidRDefault="0074056B" w:rsidP="00845D62">
      <w:pPr>
        <w:pStyle w:val="Ingenmellomrom"/>
        <w:rPr>
          <w:rFonts w:ascii="Times New Roman" w:hAnsi="Times New Roman" w:cs="Times New Roman"/>
        </w:rPr>
      </w:pPr>
    </w:p>
    <w:p w14:paraId="529581AE" w14:textId="77777777" w:rsidR="0074056B" w:rsidRDefault="0074056B" w:rsidP="0074056B">
      <w:pPr>
        <w:pStyle w:val="Ingenmellomrom"/>
        <w:rPr>
          <w:rFonts w:ascii="Times New Roman" w:hAnsi="Times New Roman" w:cs="Times New Roman"/>
          <w:b/>
          <w:bCs/>
        </w:rPr>
      </w:pPr>
      <w:proofErr w:type="spellStart"/>
      <w:r>
        <w:rPr>
          <w:rFonts w:ascii="Times New Roman" w:hAnsi="Times New Roman" w:cs="Times New Roman"/>
          <w:b/>
          <w:bCs/>
        </w:rPr>
        <w:t>Rocketman</w:t>
      </w:r>
      <w:proofErr w:type="spellEnd"/>
      <w:r>
        <w:rPr>
          <w:rFonts w:ascii="Times New Roman" w:hAnsi="Times New Roman" w:cs="Times New Roman"/>
          <w:b/>
          <w:bCs/>
        </w:rPr>
        <w:t>: +0,2 MNOK</w:t>
      </w:r>
    </w:p>
    <w:p w14:paraId="4C9CC22F" w14:textId="77777777" w:rsidR="0074056B" w:rsidRPr="004A70BB" w:rsidRDefault="0074056B" w:rsidP="0074056B">
      <w:pPr>
        <w:pStyle w:val="Ingenmellomrom"/>
        <w:rPr>
          <w:rFonts w:ascii="Times New Roman" w:hAnsi="Times New Roman" w:cs="Times New Roman"/>
        </w:rPr>
      </w:pPr>
      <w:r>
        <w:rPr>
          <w:rFonts w:ascii="Times New Roman" w:hAnsi="Times New Roman" w:cs="Times New Roman"/>
        </w:rPr>
        <w:t xml:space="preserve">Etter modell fra </w:t>
      </w:r>
      <w:proofErr w:type="spellStart"/>
      <w:r>
        <w:rPr>
          <w:rFonts w:ascii="Times New Roman" w:hAnsi="Times New Roman" w:cs="Times New Roman"/>
        </w:rPr>
        <w:t>Rocketman</w:t>
      </w:r>
      <w:proofErr w:type="spellEnd"/>
      <w:r>
        <w:rPr>
          <w:rFonts w:ascii="Times New Roman" w:hAnsi="Times New Roman" w:cs="Times New Roman"/>
        </w:rPr>
        <w:t xml:space="preserve"> i Porsgrunn er det foretatt et initiativ for å etablere tilsvarende prosjekt i Skien. Prosjektet har meget gode resultater overfor forebygging av risikoutsatt ungdom, og fyller et betydelig mangelfullt område i å tilby mestring, gode opplevelser og trygghet for ungdom som trenger det aller mest. Ap, SV, SP og MDG ønsker å innvilge søknaden til </w:t>
      </w:r>
      <w:proofErr w:type="spellStart"/>
      <w:r>
        <w:rPr>
          <w:rFonts w:ascii="Times New Roman" w:hAnsi="Times New Roman" w:cs="Times New Roman"/>
        </w:rPr>
        <w:t>Rocketman</w:t>
      </w:r>
      <w:proofErr w:type="spellEnd"/>
      <w:r>
        <w:rPr>
          <w:rFonts w:ascii="Times New Roman" w:hAnsi="Times New Roman" w:cs="Times New Roman"/>
        </w:rPr>
        <w:t xml:space="preserve"> på </w:t>
      </w:r>
      <w:proofErr w:type="spellStart"/>
      <w:r>
        <w:rPr>
          <w:rFonts w:ascii="Times New Roman" w:hAnsi="Times New Roman" w:cs="Times New Roman"/>
        </w:rPr>
        <w:t>kronner</w:t>
      </w:r>
      <w:proofErr w:type="spellEnd"/>
      <w:r>
        <w:rPr>
          <w:rFonts w:ascii="Times New Roman" w:hAnsi="Times New Roman" w:cs="Times New Roman"/>
        </w:rPr>
        <w:t xml:space="preserve"> </w:t>
      </w:r>
      <w:proofErr w:type="gramStart"/>
      <w:r>
        <w:rPr>
          <w:rFonts w:ascii="Times New Roman" w:hAnsi="Times New Roman" w:cs="Times New Roman"/>
        </w:rPr>
        <w:t>200.000,-</w:t>
      </w:r>
      <w:proofErr w:type="gramEnd"/>
      <w:r>
        <w:rPr>
          <w:rFonts w:ascii="Times New Roman" w:hAnsi="Times New Roman" w:cs="Times New Roman"/>
        </w:rPr>
        <w:t xml:space="preserve"> i 2026/2027 og 2028. </w:t>
      </w:r>
    </w:p>
    <w:p w14:paraId="644BFF7E" w14:textId="77777777" w:rsidR="0074056B" w:rsidRDefault="0074056B" w:rsidP="00845D62">
      <w:pPr>
        <w:pStyle w:val="Ingenmellomrom"/>
        <w:rPr>
          <w:rFonts w:ascii="Times New Roman" w:hAnsi="Times New Roman" w:cs="Times New Roman"/>
        </w:rPr>
      </w:pPr>
    </w:p>
    <w:p w14:paraId="63D01343" w14:textId="77777777" w:rsidR="00845D62" w:rsidRDefault="00845D62" w:rsidP="00845D62">
      <w:pPr>
        <w:pStyle w:val="Ingenmellomrom"/>
        <w:rPr>
          <w:rFonts w:ascii="Times New Roman" w:hAnsi="Times New Roman" w:cs="Times New Roman"/>
        </w:rPr>
      </w:pPr>
    </w:p>
    <w:p w14:paraId="407FDFC9" w14:textId="77777777" w:rsidR="00845D62" w:rsidRPr="00934BF9" w:rsidRDefault="00845D62" w:rsidP="00845D62">
      <w:pPr>
        <w:pStyle w:val="Ingenmellomrom"/>
        <w:rPr>
          <w:rFonts w:ascii="Times New Roman" w:hAnsi="Times New Roman" w:cs="Times New Roman"/>
          <w:b/>
          <w:bCs/>
        </w:rPr>
      </w:pPr>
      <w:r w:rsidRPr="00934BF9">
        <w:rPr>
          <w:rFonts w:ascii="Times New Roman" w:hAnsi="Times New Roman" w:cs="Times New Roman"/>
          <w:b/>
          <w:bCs/>
        </w:rPr>
        <w:t xml:space="preserve">Psykisk helse: </w:t>
      </w:r>
      <w:r>
        <w:rPr>
          <w:rFonts w:ascii="Times New Roman" w:hAnsi="Times New Roman" w:cs="Times New Roman"/>
          <w:b/>
          <w:bCs/>
        </w:rPr>
        <w:t>+ 1,8 MNOK</w:t>
      </w:r>
    </w:p>
    <w:p w14:paraId="04B8F1D2" w14:textId="77777777" w:rsidR="00845D62" w:rsidRDefault="00845D62" w:rsidP="00845D62">
      <w:pPr>
        <w:pStyle w:val="Ingenmellomrom"/>
        <w:rPr>
          <w:rFonts w:ascii="Times New Roman" w:hAnsi="Times New Roman" w:cs="Times New Roman"/>
        </w:rPr>
      </w:pPr>
      <w:r w:rsidRPr="00934BF9">
        <w:rPr>
          <w:rFonts w:ascii="Times New Roman" w:hAnsi="Times New Roman" w:cs="Times New Roman"/>
        </w:rPr>
        <w:t xml:space="preserve">I 2024 hadde vi 18-20 ukers ventetid på psykisk helsehjelp. </w:t>
      </w:r>
      <w:r>
        <w:rPr>
          <w:rFonts w:ascii="Times New Roman" w:hAnsi="Times New Roman" w:cs="Times New Roman"/>
        </w:rPr>
        <w:t>Ventetiden</w:t>
      </w:r>
      <w:r w:rsidRPr="00934BF9">
        <w:rPr>
          <w:rFonts w:ascii="Times New Roman" w:hAnsi="Times New Roman" w:cs="Times New Roman"/>
        </w:rPr>
        <w:t xml:space="preserve"> har i 2025 vært fra 8-13 uker.</w:t>
      </w:r>
      <w:r>
        <w:rPr>
          <w:rFonts w:ascii="Times New Roman" w:hAnsi="Times New Roman" w:cs="Times New Roman"/>
        </w:rPr>
        <w:t xml:space="preserve"> </w:t>
      </w:r>
      <w:r w:rsidRPr="00934BF9">
        <w:rPr>
          <w:rFonts w:ascii="Times New Roman" w:hAnsi="Times New Roman" w:cs="Times New Roman"/>
        </w:rPr>
        <w:t>Lang ventetid på psykisk helsehjelp kan føre til at den enkeltes tilstand</w:t>
      </w:r>
      <w:r>
        <w:rPr>
          <w:rFonts w:ascii="Times New Roman" w:hAnsi="Times New Roman" w:cs="Times New Roman"/>
        </w:rPr>
        <w:t xml:space="preserve"> </w:t>
      </w:r>
      <w:r w:rsidRPr="00934BF9">
        <w:rPr>
          <w:rFonts w:ascii="Times New Roman" w:hAnsi="Times New Roman" w:cs="Times New Roman"/>
        </w:rPr>
        <w:t>forverres, og det blir vanskeligere å komme tilbake til arbeid, skole eller</w:t>
      </w:r>
      <w:r>
        <w:rPr>
          <w:rFonts w:ascii="Times New Roman" w:hAnsi="Times New Roman" w:cs="Times New Roman"/>
        </w:rPr>
        <w:t xml:space="preserve"> </w:t>
      </w:r>
      <w:r w:rsidRPr="00934BF9">
        <w:rPr>
          <w:rFonts w:ascii="Times New Roman" w:hAnsi="Times New Roman" w:cs="Times New Roman"/>
        </w:rPr>
        <w:t>et aktivt liv. For samfunnet betyr det økte kostnader til behandling, trygd</w:t>
      </w:r>
      <w:r>
        <w:rPr>
          <w:rFonts w:ascii="Times New Roman" w:hAnsi="Times New Roman" w:cs="Times New Roman"/>
        </w:rPr>
        <w:t xml:space="preserve"> </w:t>
      </w:r>
      <w:r w:rsidRPr="00934BF9">
        <w:rPr>
          <w:rFonts w:ascii="Times New Roman" w:hAnsi="Times New Roman" w:cs="Times New Roman"/>
        </w:rPr>
        <w:t>og oppfølging, samt tap av arbeidskraft og livskvalitet. Tidlig hjelp gir</w:t>
      </w:r>
      <w:r>
        <w:rPr>
          <w:rFonts w:ascii="Times New Roman" w:hAnsi="Times New Roman" w:cs="Times New Roman"/>
        </w:rPr>
        <w:t xml:space="preserve"> </w:t>
      </w:r>
      <w:r w:rsidRPr="00934BF9">
        <w:rPr>
          <w:rFonts w:ascii="Times New Roman" w:hAnsi="Times New Roman" w:cs="Times New Roman"/>
        </w:rPr>
        <w:t>bedre helse, mindre lidelse og lavere samfunnsutgifter. Vi ønsker derfor</w:t>
      </w:r>
      <w:r>
        <w:rPr>
          <w:rFonts w:ascii="Times New Roman" w:hAnsi="Times New Roman" w:cs="Times New Roman"/>
        </w:rPr>
        <w:t xml:space="preserve"> </w:t>
      </w:r>
      <w:r w:rsidRPr="00934BF9">
        <w:rPr>
          <w:rFonts w:ascii="Times New Roman" w:hAnsi="Times New Roman" w:cs="Times New Roman"/>
        </w:rPr>
        <w:t>å styrke dette området.</w:t>
      </w:r>
    </w:p>
    <w:p w14:paraId="4621C9EC" w14:textId="77777777" w:rsidR="00845D62" w:rsidRDefault="00845D62" w:rsidP="00845D62">
      <w:pPr>
        <w:pStyle w:val="Ingenmellomrom"/>
        <w:rPr>
          <w:rFonts w:ascii="Times New Roman" w:hAnsi="Times New Roman" w:cs="Times New Roman"/>
        </w:rPr>
      </w:pPr>
    </w:p>
    <w:p w14:paraId="194C4B43" w14:textId="77777777" w:rsidR="00845D62" w:rsidRPr="00934BF9" w:rsidRDefault="00845D62" w:rsidP="00845D62">
      <w:pPr>
        <w:pStyle w:val="Ingenmellomrom"/>
        <w:rPr>
          <w:rFonts w:ascii="Times New Roman" w:hAnsi="Times New Roman" w:cs="Times New Roman"/>
          <w:b/>
          <w:bCs/>
        </w:rPr>
      </w:pPr>
      <w:r w:rsidRPr="00934BF9">
        <w:rPr>
          <w:rFonts w:ascii="Times New Roman" w:hAnsi="Times New Roman" w:cs="Times New Roman"/>
          <w:b/>
          <w:bCs/>
        </w:rPr>
        <w:t xml:space="preserve">Raskere mottak av utskrivningsklare pasienter: </w:t>
      </w:r>
      <w:r>
        <w:rPr>
          <w:rFonts w:ascii="Times New Roman" w:hAnsi="Times New Roman" w:cs="Times New Roman"/>
          <w:b/>
          <w:bCs/>
        </w:rPr>
        <w:t>+ 8 MNOK</w:t>
      </w:r>
    </w:p>
    <w:p w14:paraId="1EF00BBB" w14:textId="77777777" w:rsidR="00845D62" w:rsidRDefault="00845D62" w:rsidP="00845D62">
      <w:pPr>
        <w:pStyle w:val="Ingenmellomrom"/>
        <w:rPr>
          <w:rFonts w:ascii="Times New Roman" w:hAnsi="Times New Roman" w:cs="Times New Roman"/>
        </w:rPr>
      </w:pPr>
      <w:r w:rsidRPr="00934BF9">
        <w:rPr>
          <w:rFonts w:ascii="Times New Roman" w:hAnsi="Times New Roman" w:cs="Times New Roman"/>
        </w:rPr>
        <w:t>Når pasienter blir liggende utskrivningsklare på sykehus, opptar de</w:t>
      </w:r>
      <w:r>
        <w:rPr>
          <w:rFonts w:ascii="Times New Roman" w:hAnsi="Times New Roman" w:cs="Times New Roman"/>
        </w:rPr>
        <w:t xml:space="preserve"> </w:t>
      </w:r>
      <w:r w:rsidRPr="00934BF9">
        <w:rPr>
          <w:rFonts w:ascii="Times New Roman" w:hAnsi="Times New Roman" w:cs="Times New Roman"/>
        </w:rPr>
        <w:t>senger som trengs til andre. Det gir økte kostnader og dårlig</w:t>
      </w:r>
      <w:r>
        <w:rPr>
          <w:rFonts w:ascii="Times New Roman" w:hAnsi="Times New Roman" w:cs="Times New Roman"/>
        </w:rPr>
        <w:t xml:space="preserve"> </w:t>
      </w:r>
      <w:r w:rsidRPr="00934BF9">
        <w:rPr>
          <w:rFonts w:ascii="Times New Roman" w:hAnsi="Times New Roman" w:cs="Times New Roman"/>
        </w:rPr>
        <w:t>ressursutnyttelse. Samtidig får pasientene ikke den riktige oppfølgingen</w:t>
      </w:r>
      <w:r>
        <w:rPr>
          <w:rFonts w:ascii="Times New Roman" w:hAnsi="Times New Roman" w:cs="Times New Roman"/>
        </w:rPr>
        <w:t xml:space="preserve"> </w:t>
      </w:r>
      <w:r w:rsidRPr="00934BF9">
        <w:rPr>
          <w:rFonts w:ascii="Times New Roman" w:hAnsi="Times New Roman" w:cs="Times New Roman"/>
        </w:rPr>
        <w:t>de trenger i kommunen, noe som kan forsinke rehabilitering og forverre</w:t>
      </w:r>
      <w:r w:rsidRPr="00934BF9">
        <w:rPr>
          <w:rFonts w:ascii="Times New Roman" w:hAnsi="Times New Roman" w:cs="Times New Roman"/>
        </w:rPr>
        <w:br/>
        <w:t>helsen.</w:t>
      </w:r>
      <w:r>
        <w:rPr>
          <w:rFonts w:ascii="Times New Roman" w:hAnsi="Times New Roman" w:cs="Times New Roman"/>
        </w:rPr>
        <w:t xml:space="preserve"> </w:t>
      </w:r>
      <w:r w:rsidRPr="00934BF9">
        <w:rPr>
          <w:rFonts w:ascii="Times New Roman" w:hAnsi="Times New Roman" w:cs="Times New Roman"/>
        </w:rPr>
        <w:t xml:space="preserve">8. etasje på helsehuset er pusset opp. Vi foreslår derfor å </w:t>
      </w:r>
      <w:r>
        <w:rPr>
          <w:rFonts w:ascii="Times New Roman" w:hAnsi="Times New Roman" w:cs="Times New Roman"/>
        </w:rPr>
        <w:t xml:space="preserve">avsette midler til å åpne opp denne i andre halvår 2026 ved behov. </w:t>
      </w:r>
    </w:p>
    <w:p w14:paraId="79FEB5DC" w14:textId="77777777" w:rsidR="00845D62" w:rsidRDefault="00845D62" w:rsidP="00845D62">
      <w:pPr>
        <w:pStyle w:val="Ingenmellomrom"/>
        <w:rPr>
          <w:rFonts w:ascii="Times New Roman" w:hAnsi="Times New Roman" w:cs="Times New Roman"/>
        </w:rPr>
      </w:pPr>
    </w:p>
    <w:p w14:paraId="3B93AA37" w14:textId="77777777" w:rsidR="00845D62" w:rsidRPr="00622ACE" w:rsidRDefault="00845D62" w:rsidP="00845D62">
      <w:pPr>
        <w:pStyle w:val="Ingenmellomrom"/>
        <w:rPr>
          <w:rFonts w:ascii="Times New Roman" w:hAnsi="Times New Roman" w:cs="Times New Roman"/>
          <w:b/>
          <w:bCs/>
        </w:rPr>
      </w:pPr>
      <w:r w:rsidRPr="00622ACE">
        <w:rPr>
          <w:rFonts w:ascii="Times New Roman" w:hAnsi="Times New Roman" w:cs="Times New Roman"/>
          <w:b/>
          <w:bCs/>
        </w:rPr>
        <w:t xml:space="preserve">Forebyggende helse: </w:t>
      </w:r>
    </w:p>
    <w:p w14:paraId="2AF5CC09" w14:textId="77777777" w:rsidR="00845D62" w:rsidRDefault="00845D62" w:rsidP="00845D62">
      <w:pPr>
        <w:pStyle w:val="Ingenmellomrom"/>
        <w:rPr>
          <w:rFonts w:ascii="Times New Roman" w:hAnsi="Times New Roman" w:cs="Times New Roman"/>
        </w:rPr>
      </w:pPr>
      <w:r w:rsidRPr="00622ACE">
        <w:rPr>
          <w:rFonts w:ascii="Times New Roman" w:hAnsi="Times New Roman" w:cs="Times New Roman"/>
        </w:rPr>
        <w:t xml:space="preserve">Vi ser et behov for å styrke forebygging innen Helse og mestring. </w:t>
      </w:r>
      <w:r>
        <w:rPr>
          <w:rFonts w:ascii="Times New Roman" w:hAnsi="Times New Roman" w:cs="Times New Roman"/>
        </w:rPr>
        <w:t>Frivillige lag og foreninger har en for prosjektbasert økonomisk drift. Omfanget av søknadspotter er stort, og det krever betydelig med ressurser fra byens organisasjonsliv å manøvrere i. Ap, SV, Sp og MDG foreslår derfor å fjerne en del tilskuddspotter og erstatte dem med direkte og mer forutsigbar støtte. Ap, SV, SP og MDG vil derfor avvikle ordningen «Tilskudd til helse og velferdsformål» og erstatte det med følgende faste tilskudd:</w:t>
      </w:r>
    </w:p>
    <w:p w14:paraId="32A136C2" w14:textId="77777777" w:rsidR="00845D62" w:rsidRDefault="00845D62" w:rsidP="00845D62">
      <w:pPr>
        <w:pStyle w:val="Ingenmellomrom"/>
        <w:rPr>
          <w:rFonts w:ascii="Times New Roman" w:hAnsi="Times New Roman" w:cs="Times New Roman"/>
        </w:rPr>
      </w:pPr>
    </w:p>
    <w:p w14:paraId="6DBE80DF" w14:textId="77777777" w:rsidR="00845D62" w:rsidRDefault="00845D62" w:rsidP="00845D62">
      <w:pPr>
        <w:pStyle w:val="Ingenmellomrom"/>
        <w:rPr>
          <w:rFonts w:ascii="Times New Roman" w:hAnsi="Times New Roman" w:cs="Times New Roman"/>
        </w:rPr>
      </w:pPr>
      <w:r>
        <w:rPr>
          <w:rFonts w:ascii="Times New Roman" w:hAnsi="Times New Roman" w:cs="Times New Roman"/>
        </w:rPr>
        <w:t xml:space="preserve">Fjerne ordningen «tilskudd til helse og velferdsformål» 0,364 MNOK og fordele på følgende: </w:t>
      </w:r>
      <w:r w:rsidRPr="00622ACE">
        <w:rPr>
          <w:rFonts w:ascii="Times New Roman" w:hAnsi="Times New Roman" w:cs="Times New Roman"/>
        </w:rPr>
        <w:br/>
        <w:t>Organisasjonen R</w:t>
      </w:r>
      <w:r>
        <w:rPr>
          <w:rFonts w:ascii="Times New Roman" w:hAnsi="Times New Roman" w:cs="Times New Roman"/>
        </w:rPr>
        <w:t>.</w:t>
      </w:r>
      <w:r w:rsidRPr="00622ACE">
        <w:rPr>
          <w:rFonts w:ascii="Times New Roman" w:hAnsi="Times New Roman" w:cs="Times New Roman"/>
        </w:rPr>
        <w:t>O</w:t>
      </w:r>
      <w:r>
        <w:rPr>
          <w:rFonts w:ascii="Times New Roman" w:hAnsi="Times New Roman" w:cs="Times New Roman"/>
        </w:rPr>
        <w:t>.</w:t>
      </w:r>
      <w:r w:rsidRPr="00622ACE">
        <w:rPr>
          <w:rFonts w:ascii="Times New Roman" w:hAnsi="Times New Roman" w:cs="Times New Roman"/>
        </w:rPr>
        <w:t>T</w:t>
      </w:r>
      <w:r>
        <w:rPr>
          <w:rFonts w:ascii="Times New Roman" w:hAnsi="Times New Roman" w:cs="Times New Roman"/>
        </w:rPr>
        <w:t>: 0,150 MNOK</w:t>
      </w:r>
    </w:p>
    <w:p w14:paraId="4062E765" w14:textId="77777777" w:rsidR="00845D62" w:rsidRDefault="00845D62" w:rsidP="00845D62">
      <w:pPr>
        <w:pStyle w:val="Ingenmellomrom"/>
        <w:rPr>
          <w:rFonts w:ascii="Times New Roman" w:hAnsi="Times New Roman" w:cs="Times New Roman"/>
        </w:rPr>
      </w:pPr>
      <w:r>
        <w:rPr>
          <w:rFonts w:ascii="Times New Roman" w:hAnsi="Times New Roman" w:cs="Times New Roman"/>
        </w:rPr>
        <w:t>NKS – Veiledningssenter for pårørende økes til opprinnelig tilskudd: + 0,123 MNOK</w:t>
      </w:r>
      <w:r w:rsidRPr="00622ACE">
        <w:rPr>
          <w:rFonts w:ascii="Times New Roman" w:hAnsi="Times New Roman" w:cs="Times New Roman"/>
        </w:rPr>
        <w:br/>
        <w:t>Mental helse avd</w:t>
      </w:r>
      <w:r>
        <w:rPr>
          <w:rFonts w:ascii="Times New Roman" w:hAnsi="Times New Roman" w:cs="Times New Roman"/>
        </w:rPr>
        <w:t>.</w:t>
      </w:r>
      <w:r w:rsidRPr="00622ACE">
        <w:rPr>
          <w:rFonts w:ascii="Times New Roman" w:hAnsi="Times New Roman" w:cs="Times New Roman"/>
        </w:rPr>
        <w:t xml:space="preserve"> Skien med </w:t>
      </w:r>
      <w:r>
        <w:rPr>
          <w:rFonts w:ascii="Times New Roman" w:hAnsi="Times New Roman" w:cs="Times New Roman"/>
        </w:rPr>
        <w:t>0,091 MNOK</w:t>
      </w:r>
    </w:p>
    <w:p w14:paraId="2D53D540" w14:textId="77777777" w:rsidR="00845D62" w:rsidRDefault="00845D62" w:rsidP="00845D62">
      <w:pPr>
        <w:pStyle w:val="Ingenmellomrom"/>
        <w:rPr>
          <w:rFonts w:ascii="Times New Roman" w:hAnsi="Times New Roman" w:cs="Times New Roman"/>
        </w:rPr>
      </w:pPr>
    </w:p>
    <w:p w14:paraId="0428BDA3" w14:textId="77777777" w:rsidR="00845D62" w:rsidRPr="006B1D04" w:rsidRDefault="00845D62" w:rsidP="00845D62">
      <w:pPr>
        <w:pStyle w:val="Ingenmellomrom"/>
        <w:rPr>
          <w:rFonts w:ascii="Times New Roman" w:hAnsi="Times New Roman" w:cs="Times New Roman"/>
          <w:b/>
          <w:bCs/>
        </w:rPr>
      </w:pPr>
      <w:r w:rsidRPr="006B1D04">
        <w:rPr>
          <w:rFonts w:ascii="Times New Roman" w:hAnsi="Times New Roman" w:cs="Times New Roman"/>
          <w:b/>
          <w:bCs/>
        </w:rPr>
        <w:t xml:space="preserve">Forprosjekt økt bemanning: </w:t>
      </w:r>
    </w:p>
    <w:p w14:paraId="29FFD156" w14:textId="77777777" w:rsidR="00845D62" w:rsidRDefault="00845D62" w:rsidP="00845D62">
      <w:pPr>
        <w:pStyle w:val="Ingenmellomrom"/>
        <w:rPr>
          <w:rFonts w:ascii="Times New Roman" w:hAnsi="Times New Roman" w:cs="Times New Roman"/>
        </w:rPr>
      </w:pPr>
      <w:r w:rsidRPr="006B1D04">
        <w:rPr>
          <w:rFonts w:ascii="Times New Roman" w:hAnsi="Times New Roman" w:cs="Times New Roman"/>
        </w:rPr>
        <w:t>Et prosjekt for å øke bemanningen kan bidra til lavere sykefravær ved å</w:t>
      </w:r>
      <w:r>
        <w:rPr>
          <w:rFonts w:ascii="Times New Roman" w:hAnsi="Times New Roman" w:cs="Times New Roman"/>
        </w:rPr>
        <w:t xml:space="preserve"> </w:t>
      </w:r>
      <w:r w:rsidRPr="006B1D04">
        <w:rPr>
          <w:rFonts w:ascii="Times New Roman" w:hAnsi="Times New Roman" w:cs="Times New Roman"/>
        </w:rPr>
        <w:t>redusere belastning og stress på de ansatte. Ansatte og tillitsvalgte i</w:t>
      </w:r>
      <w:r>
        <w:rPr>
          <w:rFonts w:ascii="Times New Roman" w:hAnsi="Times New Roman" w:cs="Times New Roman"/>
        </w:rPr>
        <w:t xml:space="preserve"> </w:t>
      </w:r>
      <w:r w:rsidRPr="006B1D04">
        <w:rPr>
          <w:rFonts w:ascii="Times New Roman" w:hAnsi="Times New Roman" w:cs="Times New Roman"/>
        </w:rPr>
        <w:t>kommunen gir selv uttrykk for at dette vil bedre arbeidshverdagen og</w:t>
      </w:r>
      <w:r>
        <w:rPr>
          <w:rFonts w:ascii="Times New Roman" w:hAnsi="Times New Roman" w:cs="Times New Roman"/>
        </w:rPr>
        <w:t xml:space="preserve"> </w:t>
      </w:r>
      <w:r w:rsidRPr="006B1D04">
        <w:rPr>
          <w:rFonts w:ascii="Times New Roman" w:hAnsi="Times New Roman" w:cs="Times New Roman"/>
        </w:rPr>
        <w:t>forebygge fravær. Vi mener det er avgjørende å lytte til de behovene de</w:t>
      </w:r>
      <w:r>
        <w:rPr>
          <w:rFonts w:ascii="Times New Roman" w:hAnsi="Times New Roman" w:cs="Times New Roman"/>
        </w:rPr>
        <w:t xml:space="preserve"> </w:t>
      </w:r>
      <w:r w:rsidRPr="006B1D04">
        <w:rPr>
          <w:rFonts w:ascii="Times New Roman" w:hAnsi="Times New Roman" w:cs="Times New Roman"/>
        </w:rPr>
        <w:t>ansatte selv melder. Lavere sykefravær vil igjen gi færre vikarutgifter,</w:t>
      </w:r>
      <w:r>
        <w:rPr>
          <w:rFonts w:ascii="Times New Roman" w:hAnsi="Times New Roman" w:cs="Times New Roman"/>
        </w:rPr>
        <w:t xml:space="preserve"> </w:t>
      </w:r>
      <w:r w:rsidRPr="006B1D04">
        <w:rPr>
          <w:rFonts w:ascii="Times New Roman" w:hAnsi="Times New Roman" w:cs="Times New Roman"/>
        </w:rPr>
        <w:t>bedre kontinuitet i tjenestene og høyere produktivitet, noe som gjør</w:t>
      </w:r>
      <w:r>
        <w:rPr>
          <w:rFonts w:ascii="Times New Roman" w:hAnsi="Times New Roman" w:cs="Times New Roman"/>
        </w:rPr>
        <w:t xml:space="preserve"> </w:t>
      </w:r>
      <w:r w:rsidRPr="006B1D04">
        <w:rPr>
          <w:rFonts w:ascii="Times New Roman" w:hAnsi="Times New Roman" w:cs="Times New Roman"/>
        </w:rPr>
        <w:t>prosjektet lønnsomt både for de ansatte, brukerne og kommunen.</w:t>
      </w:r>
    </w:p>
    <w:p w14:paraId="560E8FC8" w14:textId="77777777" w:rsidR="00845D62" w:rsidRPr="0080297C" w:rsidRDefault="00845D62" w:rsidP="00845D62">
      <w:pPr>
        <w:pStyle w:val="Overskrift1"/>
        <w:rPr>
          <w:rFonts w:ascii="Times New Roman" w:hAnsi="Times New Roman" w:cs="Times New Roman"/>
          <w:b/>
          <w:bCs/>
          <w:color w:val="auto"/>
          <w:sz w:val="28"/>
          <w:szCs w:val="28"/>
        </w:rPr>
      </w:pPr>
      <w:bookmarkStart w:id="2" w:name="_Toc214278464"/>
      <w:r w:rsidRPr="0080297C">
        <w:rPr>
          <w:rFonts w:ascii="Times New Roman" w:hAnsi="Times New Roman" w:cs="Times New Roman"/>
          <w:b/>
          <w:bCs/>
          <w:color w:val="auto"/>
          <w:sz w:val="28"/>
          <w:szCs w:val="28"/>
        </w:rPr>
        <w:t>UTVALG FOR INKLUDERING, FRIVILLIGHET OG KULTUR:</w:t>
      </w:r>
      <w:bookmarkEnd w:id="2"/>
      <w:r w:rsidRPr="0080297C">
        <w:rPr>
          <w:rFonts w:ascii="Times New Roman" w:hAnsi="Times New Roman" w:cs="Times New Roman"/>
          <w:b/>
          <w:bCs/>
          <w:color w:val="auto"/>
          <w:sz w:val="28"/>
          <w:szCs w:val="28"/>
        </w:rPr>
        <w:t xml:space="preserve"> </w:t>
      </w:r>
    </w:p>
    <w:p w14:paraId="07AEC6B3" w14:textId="77777777" w:rsidR="00845D62" w:rsidRPr="007A6D70" w:rsidRDefault="00845D62" w:rsidP="00845D62">
      <w:pPr>
        <w:pStyle w:val="Ingenmellomrom"/>
        <w:rPr>
          <w:rFonts w:ascii="Times New Roman" w:hAnsi="Times New Roman" w:cs="Times New Roman"/>
        </w:rPr>
      </w:pPr>
      <w:r>
        <w:rPr>
          <w:rFonts w:ascii="Times New Roman" w:hAnsi="Times New Roman" w:cs="Times New Roman"/>
        </w:rPr>
        <w:t xml:space="preserve">Utvalgets primæransvarsområde er å tilrettelegge for meningsfull aktivitet i menneskers liv. I tillegg har utvalget ansvaret for den kommunale driften av NAV, som er en svært viktig aktør for å bistå mennesker ut i arbeid. </w:t>
      </w:r>
    </w:p>
    <w:p w14:paraId="570968BD" w14:textId="77777777" w:rsidR="00845D62" w:rsidRDefault="00845D62" w:rsidP="00845D62">
      <w:pPr>
        <w:pStyle w:val="Ingenmellomrom"/>
        <w:rPr>
          <w:rFonts w:ascii="Times New Roman" w:hAnsi="Times New Roman" w:cs="Times New Roman"/>
          <w:b/>
          <w:bCs/>
        </w:rPr>
      </w:pPr>
    </w:p>
    <w:p w14:paraId="1F03FED7" w14:textId="77777777" w:rsidR="00845D62" w:rsidRPr="0080297C" w:rsidRDefault="00845D62" w:rsidP="00845D62">
      <w:pPr>
        <w:pStyle w:val="Ingenmellomrom"/>
        <w:rPr>
          <w:rFonts w:ascii="Times New Roman" w:hAnsi="Times New Roman" w:cs="Times New Roman"/>
          <w:b/>
          <w:bCs/>
        </w:rPr>
      </w:pPr>
      <w:r w:rsidRPr="0080297C">
        <w:rPr>
          <w:rFonts w:ascii="Times New Roman" w:hAnsi="Times New Roman" w:cs="Times New Roman"/>
          <w:b/>
          <w:bCs/>
        </w:rPr>
        <w:t xml:space="preserve">Fritidskort: </w:t>
      </w:r>
      <w:r>
        <w:rPr>
          <w:rFonts w:ascii="Times New Roman" w:hAnsi="Times New Roman" w:cs="Times New Roman"/>
          <w:b/>
          <w:bCs/>
        </w:rPr>
        <w:t>-</w:t>
      </w:r>
      <w:r w:rsidRPr="0080297C">
        <w:rPr>
          <w:rFonts w:ascii="Times New Roman" w:hAnsi="Times New Roman" w:cs="Times New Roman"/>
          <w:b/>
          <w:bCs/>
        </w:rPr>
        <w:t xml:space="preserve"> 6,3 MNOK</w:t>
      </w:r>
    </w:p>
    <w:p w14:paraId="77545252" w14:textId="77777777" w:rsidR="00845D62" w:rsidRDefault="00845D62" w:rsidP="00845D62">
      <w:pPr>
        <w:pStyle w:val="Ingenmellomrom"/>
        <w:rPr>
          <w:rFonts w:ascii="Times New Roman" w:hAnsi="Times New Roman" w:cs="Times New Roman"/>
        </w:rPr>
      </w:pPr>
      <w:r>
        <w:rPr>
          <w:rFonts w:ascii="Times New Roman" w:hAnsi="Times New Roman" w:cs="Times New Roman"/>
        </w:rPr>
        <w:t xml:space="preserve">Slik situasjonen er i dag gis det tilbud om et gratis fritidstilbud for 5-8 klasse til kroner </w:t>
      </w:r>
      <w:proofErr w:type="gramStart"/>
      <w:r>
        <w:rPr>
          <w:rFonts w:ascii="Times New Roman" w:hAnsi="Times New Roman" w:cs="Times New Roman"/>
        </w:rPr>
        <w:t>6.305.000,-</w:t>
      </w:r>
      <w:proofErr w:type="gramEnd"/>
      <w:r>
        <w:rPr>
          <w:rFonts w:ascii="Times New Roman" w:hAnsi="Times New Roman" w:cs="Times New Roman"/>
        </w:rPr>
        <w:t xml:space="preserve"> Det er 57 % av barna i målgruppa som benytter ordningen, mens majoriteten av barn og ungdom ikke er innlemmet i ordningen. </w:t>
      </w:r>
    </w:p>
    <w:p w14:paraId="78E71A48" w14:textId="77777777" w:rsidR="00845D62" w:rsidRDefault="00845D62" w:rsidP="00845D62">
      <w:pPr>
        <w:pStyle w:val="Ingenmellomrom"/>
        <w:rPr>
          <w:rFonts w:ascii="Times New Roman" w:hAnsi="Times New Roman" w:cs="Times New Roman"/>
        </w:rPr>
      </w:pPr>
      <w:r>
        <w:rPr>
          <w:rFonts w:ascii="Times New Roman" w:hAnsi="Times New Roman" w:cs="Times New Roman"/>
        </w:rPr>
        <w:t xml:space="preserve">Det innebærer at det i dag er 7263 barn og ungdom i Skien i dag som ikke får tilbud om en gratis fritidsaktivitet. </w:t>
      </w:r>
    </w:p>
    <w:p w14:paraId="54E83E28" w14:textId="77777777" w:rsidR="00845D62" w:rsidRDefault="00845D62" w:rsidP="00845D62">
      <w:pPr>
        <w:pStyle w:val="Ingenmellomrom"/>
        <w:rPr>
          <w:rFonts w:ascii="Times New Roman" w:hAnsi="Times New Roman" w:cs="Times New Roman"/>
        </w:rPr>
      </w:pPr>
      <w:r>
        <w:rPr>
          <w:rFonts w:ascii="Times New Roman" w:hAnsi="Times New Roman" w:cs="Times New Roman"/>
        </w:rPr>
        <w:lastRenderedPageBreak/>
        <w:t xml:space="preserve">Ap, SV, Sp og MDG mener arbeidet med å få barn og ungdom i aktivitet må arbeides med langt mer målrettet med, enn å fordele tilskudd flatt på et tilfeldig utvalgt antall barn. </w:t>
      </w:r>
    </w:p>
    <w:p w14:paraId="6CA56410" w14:textId="77777777" w:rsidR="00845D62" w:rsidRDefault="00845D62" w:rsidP="00845D62">
      <w:pPr>
        <w:pStyle w:val="Ingenmellomrom"/>
        <w:rPr>
          <w:rFonts w:ascii="Times New Roman" w:hAnsi="Times New Roman" w:cs="Times New Roman"/>
        </w:rPr>
      </w:pPr>
    </w:p>
    <w:p w14:paraId="1FFCAA5B" w14:textId="77777777" w:rsidR="00845D62" w:rsidRPr="004732CA" w:rsidRDefault="00845D62" w:rsidP="00845D62">
      <w:pPr>
        <w:pStyle w:val="Ingenmellomrom"/>
        <w:rPr>
          <w:rFonts w:ascii="Times New Roman" w:hAnsi="Times New Roman" w:cs="Times New Roman"/>
          <w:b/>
          <w:bCs/>
        </w:rPr>
      </w:pPr>
      <w:r w:rsidRPr="004732CA">
        <w:rPr>
          <w:rFonts w:ascii="Times New Roman" w:hAnsi="Times New Roman" w:cs="Times New Roman"/>
          <w:b/>
          <w:bCs/>
        </w:rPr>
        <w:t xml:space="preserve">Kontingentkasse og fritidsfond styrkes: + 1,5MNOK </w:t>
      </w:r>
    </w:p>
    <w:p w14:paraId="3B20384E" w14:textId="77777777" w:rsidR="00845D62" w:rsidRDefault="00845D62" w:rsidP="00845D62">
      <w:pPr>
        <w:pStyle w:val="Ingenmellomrom"/>
        <w:rPr>
          <w:rFonts w:ascii="Times New Roman" w:hAnsi="Times New Roman" w:cs="Times New Roman"/>
        </w:rPr>
      </w:pPr>
      <w:r w:rsidRPr="001D38A5">
        <w:rPr>
          <w:rFonts w:ascii="Times New Roman" w:hAnsi="Times New Roman" w:cs="Times New Roman"/>
        </w:rPr>
        <w:t>Målet om å få flere i fritidsaktivitet er et hovedmål for arbeidet i utvalg for kultur, inkludering og frivillighet. Det må sikres treffsikre og målrettede tiltak for å skape løsninger der familier i lavinntekt deltar i fritidsaktivitet. Kontingentkasse og fritidsfond styrkes.</w:t>
      </w:r>
    </w:p>
    <w:p w14:paraId="5E1CDA9B" w14:textId="77777777" w:rsidR="00845D62" w:rsidRDefault="00845D62" w:rsidP="00845D62">
      <w:pPr>
        <w:pStyle w:val="Ingenmellomrom"/>
        <w:rPr>
          <w:rFonts w:ascii="Times New Roman" w:hAnsi="Times New Roman" w:cs="Times New Roman"/>
        </w:rPr>
      </w:pPr>
    </w:p>
    <w:p w14:paraId="13FB5716" w14:textId="77777777" w:rsidR="00845D62" w:rsidRPr="00E32DF9" w:rsidRDefault="00845D62" w:rsidP="00845D62">
      <w:pPr>
        <w:pStyle w:val="Ingenmellomrom"/>
        <w:rPr>
          <w:rFonts w:ascii="Times New Roman" w:hAnsi="Times New Roman" w:cs="Times New Roman"/>
          <w:b/>
          <w:bCs/>
        </w:rPr>
      </w:pPr>
      <w:r w:rsidRPr="00E32DF9">
        <w:rPr>
          <w:rFonts w:ascii="Times New Roman" w:hAnsi="Times New Roman" w:cs="Times New Roman"/>
          <w:b/>
          <w:bCs/>
        </w:rPr>
        <w:t xml:space="preserve">Alle med i fritidsaktivitet: </w:t>
      </w:r>
      <w:r>
        <w:rPr>
          <w:rFonts w:ascii="Times New Roman" w:hAnsi="Times New Roman" w:cs="Times New Roman"/>
          <w:b/>
          <w:bCs/>
        </w:rPr>
        <w:t>+ 1 MNOK</w:t>
      </w:r>
    </w:p>
    <w:p w14:paraId="2C489440" w14:textId="77777777" w:rsidR="00845D62" w:rsidRPr="00E32DF9" w:rsidRDefault="00845D62" w:rsidP="00845D62">
      <w:pPr>
        <w:pStyle w:val="Ingenmellomrom"/>
        <w:rPr>
          <w:rFonts w:ascii="Times New Roman" w:hAnsi="Times New Roman" w:cs="Times New Roman"/>
        </w:rPr>
      </w:pPr>
      <w:r w:rsidRPr="00E32DF9">
        <w:rPr>
          <w:rFonts w:ascii="Times New Roman" w:hAnsi="Times New Roman" w:cs="Times New Roman"/>
        </w:rPr>
        <w:t xml:space="preserve">Ulike idrettslag jobber systematisk og strategisk med å innlemme flere i aktivitet. Modellen etablert mellom </w:t>
      </w:r>
      <w:proofErr w:type="spellStart"/>
      <w:r w:rsidRPr="00E32DF9">
        <w:rPr>
          <w:rFonts w:ascii="Times New Roman" w:hAnsi="Times New Roman" w:cs="Times New Roman"/>
        </w:rPr>
        <w:t>Moflata</w:t>
      </w:r>
      <w:proofErr w:type="spellEnd"/>
      <w:r w:rsidRPr="00E32DF9">
        <w:rPr>
          <w:rFonts w:ascii="Times New Roman" w:hAnsi="Times New Roman" w:cs="Times New Roman"/>
        </w:rPr>
        <w:t xml:space="preserve"> skole og Herkules IF, der SFO og skolen har et forpliktende samarbeid med sitt nærliggende idrettslag bør bygges videre på, og underbygges økonomisk for å sikre forutsigbarhet og langsiktighet. Målet må være at alle får tilbud om aktivitet som en del av sin utvidede skolehverdag.  </w:t>
      </w:r>
    </w:p>
    <w:p w14:paraId="776C29FF" w14:textId="77777777" w:rsidR="00845D62" w:rsidRDefault="00845D62" w:rsidP="00845D62">
      <w:pPr>
        <w:pStyle w:val="Ingenmellomrom"/>
        <w:rPr>
          <w:rFonts w:ascii="Times New Roman" w:hAnsi="Times New Roman" w:cs="Times New Roman"/>
        </w:rPr>
      </w:pPr>
    </w:p>
    <w:p w14:paraId="0B94182C" w14:textId="77777777" w:rsidR="00845D62" w:rsidRDefault="00845D62" w:rsidP="00845D62">
      <w:pPr>
        <w:pStyle w:val="Ingenmellomrom"/>
        <w:rPr>
          <w:rFonts w:ascii="Times New Roman" w:hAnsi="Times New Roman" w:cs="Times New Roman"/>
          <w:b/>
          <w:bCs/>
        </w:rPr>
      </w:pPr>
      <w:r w:rsidRPr="0080297C">
        <w:rPr>
          <w:rFonts w:ascii="Times New Roman" w:hAnsi="Times New Roman" w:cs="Times New Roman"/>
          <w:b/>
          <w:bCs/>
        </w:rPr>
        <w:t xml:space="preserve">Frivillige lag og foreninger: </w:t>
      </w:r>
      <w:r>
        <w:rPr>
          <w:rFonts w:ascii="Times New Roman" w:hAnsi="Times New Roman" w:cs="Times New Roman"/>
          <w:b/>
          <w:bCs/>
        </w:rPr>
        <w:t>+ 3 MNOK</w:t>
      </w:r>
    </w:p>
    <w:p w14:paraId="4B6FFF44" w14:textId="77777777" w:rsidR="00845D62" w:rsidRPr="001D38A5" w:rsidRDefault="00845D62" w:rsidP="00845D62">
      <w:pPr>
        <w:pStyle w:val="Ingenmellomrom"/>
        <w:rPr>
          <w:rFonts w:ascii="Times New Roman" w:hAnsi="Times New Roman" w:cs="Times New Roman"/>
        </w:rPr>
      </w:pPr>
      <w:r w:rsidRPr="001D38A5">
        <w:rPr>
          <w:rFonts w:ascii="Times New Roman" w:hAnsi="Times New Roman" w:cs="Times New Roman"/>
        </w:rPr>
        <w:t xml:space="preserve">Det bevilges en økt støtte til </w:t>
      </w:r>
      <w:proofErr w:type="spellStart"/>
      <w:r w:rsidRPr="001D38A5">
        <w:rPr>
          <w:rFonts w:ascii="Times New Roman" w:hAnsi="Times New Roman" w:cs="Times New Roman"/>
        </w:rPr>
        <w:t>barne</w:t>
      </w:r>
      <w:proofErr w:type="spellEnd"/>
      <w:r w:rsidRPr="001D38A5">
        <w:rPr>
          <w:rFonts w:ascii="Times New Roman" w:hAnsi="Times New Roman" w:cs="Times New Roman"/>
        </w:rPr>
        <w:t xml:space="preserve"> og ungdomsorganisasjoner på kroner 3 MNOK.</w:t>
      </w:r>
    </w:p>
    <w:p w14:paraId="22A09EC9" w14:textId="77777777" w:rsidR="00845D62" w:rsidRDefault="00845D62" w:rsidP="00845D62">
      <w:pPr>
        <w:pStyle w:val="Ingenmellomrom"/>
        <w:rPr>
          <w:rFonts w:ascii="Times New Roman" w:hAnsi="Times New Roman" w:cs="Times New Roman"/>
        </w:rPr>
      </w:pPr>
      <w:r>
        <w:rPr>
          <w:rFonts w:ascii="Times New Roman" w:hAnsi="Times New Roman" w:cs="Times New Roman"/>
        </w:rPr>
        <w:t xml:space="preserve">Frivillige lag og foreninger har en for prosjektbasert økonomisk drift. Omfanget av søknadspotter er stort, og det krever betydelig med ressurser fra byens organisasjonsliv å manøvrere i. Ap, SV, Sp og MDG foreslår derfor å fjerne en del tilskuddspotter og erstatte dem med direkte og mer forutsigbar støtte. </w:t>
      </w:r>
    </w:p>
    <w:p w14:paraId="06F838A6" w14:textId="77777777" w:rsidR="00845D62" w:rsidRDefault="00845D62" w:rsidP="00845D62">
      <w:pPr>
        <w:pStyle w:val="Ingenmellomrom"/>
        <w:rPr>
          <w:rFonts w:ascii="Times New Roman" w:hAnsi="Times New Roman" w:cs="Times New Roman"/>
        </w:rPr>
      </w:pPr>
    </w:p>
    <w:p w14:paraId="7BA1F18C" w14:textId="77777777" w:rsidR="00845D62" w:rsidRDefault="00845D62" w:rsidP="00845D62">
      <w:pPr>
        <w:pStyle w:val="Ingenmellomrom"/>
        <w:rPr>
          <w:rFonts w:ascii="Times New Roman" w:hAnsi="Times New Roman" w:cs="Times New Roman"/>
        </w:rPr>
      </w:pPr>
      <w:r>
        <w:rPr>
          <w:rFonts w:ascii="Times New Roman" w:hAnsi="Times New Roman" w:cs="Times New Roman"/>
        </w:rPr>
        <w:t xml:space="preserve">Tilskuddspotten for inkluderende miljøer fjernes (0,5 MNOK), og erstattes med følgende direkte tilskudd: </w:t>
      </w:r>
    </w:p>
    <w:p w14:paraId="0EBC7F60" w14:textId="77777777" w:rsidR="00845D62" w:rsidRDefault="00845D62" w:rsidP="00845D62">
      <w:pPr>
        <w:pStyle w:val="Ingenmellomrom"/>
        <w:rPr>
          <w:rFonts w:ascii="Times New Roman" w:hAnsi="Times New Roman" w:cs="Times New Roman"/>
        </w:rPr>
      </w:pPr>
      <w:r>
        <w:rPr>
          <w:rFonts w:ascii="Times New Roman" w:hAnsi="Times New Roman" w:cs="Times New Roman"/>
        </w:rPr>
        <w:t>Aktiv inkludering på Åfoss v/Åfoss og omegn idrettslag: 0,1 MNOK (Det som er søkt om)</w:t>
      </w:r>
    </w:p>
    <w:p w14:paraId="706F2E8F" w14:textId="77777777" w:rsidR="00845D62" w:rsidRDefault="00845D62" w:rsidP="00845D62">
      <w:pPr>
        <w:pStyle w:val="Ingenmellomrom"/>
        <w:rPr>
          <w:rFonts w:ascii="Times New Roman" w:hAnsi="Times New Roman" w:cs="Times New Roman"/>
        </w:rPr>
      </w:pPr>
      <w:r>
        <w:rPr>
          <w:rFonts w:ascii="Times New Roman" w:hAnsi="Times New Roman" w:cs="Times New Roman"/>
        </w:rPr>
        <w:t>Trygg på Tollnes v/Tollnes fotball: 0,05 MNOK (Det som er søkt om)</w:t>
      </w:r>
    </w:p>
    <w:p w14:paraId="745A15FD" w14:textId="77777777" w:rsidR="00845D62" w:rsidRDefault="00845D62" w:rsidP="00845D62">
      <w:pPr>
        <w:pStyle w:val="Ingenmellomrom"/>
        <w:rPr>
          <w:rFonts w:ascii="Times New Roman" w:hAnsi="Times New Roman" w:cs="Times New Roman"/>
        </w:rPr>
      </w:pPr>
      <w:r>
        <w:rPr>
          <w:rFonts w:ascii="Times New Roman" w:hAnsi="Times New Roman" w:cs="Times New Roman"/>
        </w:rPr>
        <w:t>Skotfoss matutdeling: 0,06 MNOK (Det som er søkt om)</w:t>
      </w:r>
    </w:p>
    <w:p w14:paraId="3F0A766F" w14:textId="77777777" w:rsidR="00845D62" w:rsidRDefault="00845D62" w:rsidP="00845D62">
      <w:pPr>
        <w:pStyle w:val="Ingenmellomrom"/>
        <w:rPr>
          <w:rFonts w:ascii="Times New Roman" w:hAnsi="Times New Roman" w:cs="Times New Roman"/>
        </w:rPr>
      </w:pPr>
      <w:proofErr w:type="spellStart"/>
      <w:r>
        <w:rPr>
          <w:rFonts w:ascii="Times New Roman" w:hAnsi="Times New Roman" w:cs="Times New Roman"/>
        </w:rPr>
        <w:t>Mælumdagen</w:t>
      </w:r>
      <w:proofErr w:type="spellEnd"/>
      <w:r>
        <w:rPr>
          <w:rFonts w:ascii="Times New Roman" w:hAnsi="Times New Roman" w:cs="Times New Roman"/>
        </w:rPr>
        <w:t xml:space="preserve"> v/</w:t>
      </w:r>
      <w:proofErr w:type="spellStart"/>
      <w:r>
        <w:rPr>
          <w:rFonts w:ascii="Times New Roman" w:hAnsi="Times New Roman" w:cs="Times New Roman"/>
        </w:rPr>
        <w:t>Mælum</w:t>
      </w:r>
      <w:proofErr w:type="spellEnd"/>
      <w:r>
        <w:rPr>
          <w:rFonts w:ascii="Times New Roman" w:hAnsi="Times New Roman" w:cs="Times New Roman"/>
        </w:rPr>
        <w:t xml:space="preserve"> ungdomslag: 0,02 MNOK (Det som er søkt om)</w:t>
      </w:r>
    </w:p>
    <w:p w14:paraId="0F6E4CFB" w14:textId="77777777" w:rsidR="00845D62" w:rsidRDefault="00845D62" w:rsidP="00845D62">
      <w:pPr>
        <w:pStyle w:val="Ingenmellomrom"/>
        <w:rPr>
          <w:rFonts w:ascii="Times New Roman" w:hAnsi="Times New Roman" w:cs="Times New Roman"/>
        </w:rPr>
      </w:pPr>
      <w:r>
        <w:rPr>
          <w:rFonts w:ascii="Times New Roman" w:hAnsi="Times New Roman" w:cs="Times New Roman"/>
        </w:rPr>
        <w:t>Skigruppa på vinteren v/Kilebygda og Bolvik skytterlag: 0,08 (Det som er søkt om)</w:t>
      </w:r>
    </w:p>
    <w:p w14:paraId="158BE5B2" w14:textId="77777777" w:rsidR="00845D62" w:rsidRPr="005E0C8A" w:rsidRDefault="00845D62" w:rsidP="00845D62">
      <w:pPr>
        <w:pStyle w:val="Ingenmellomrom"/>
        <w:rPr>
          <w:rFonts w:ascii="Times New Roman" w:hAnsi="Times New Roman" w:cs="Times New Roman"/>
        </w:rPr>
      </w:pPr>
      <w:r w:rsidRPr="005E0C8A">
        <w:rPr>
          <w:rFonts w:ascii="Times New Roman" w:hAnsi="Times New Roman" w:cs="Times New Roman"/>
        </w:rPr>
        <w:t>Demenskor 1 – 0,025 MNOK</w:t>
      </w:r>
    </w:p>
    <w:p w14:paraId="32F78D18" w14:textId="77777777" w:rsidR="00845D62" w:rsidRDefault="00845D62" w:rsidP="00845D62">
      <w:pPr>
        <w:pStyle w:val="Ingenmellomrom"/>
        <w:rPr>
          <w:rFonts w:ascii="Times New Roman" w:hAnsi="Times New Roman" w:cs="Times New Roman"/>
        </w:rPr>
      </w:pPr>
      <w:r w:rsidRPr="005E0C8A">
        <w:rPr>
          <w:rFonts w:ascii="Times New Roman" w:hAnsi="Times New Roman" w:cs="Times New Roman"/>
        </w:rPr>
        <w:t>Demenskor 2 – 0,025 MNOK</w:t>
      </w:r>
      <w:r>
        <w:rPr>
          <w:rFonts w:ascii="Times New Roman" w:hAnsi="Times New Roman" w:cs="Times New Roman"/>
        </w:rPr>
        <w:t xml:space="preserve"> </w:t>
      </w:r>
    </w:p>
    <w:p w14:paraId="5DECAABB" w14:textId="77777777" w:rsidR="00845D62" w:rsidRDefault="00845D62" w:rsidP="00845D62">
      <w:pPr>
        <w:pStyle w:val="Ingenmellomrom"/>
        <w:rPr>
          <w:rFonts w:ascii="Times New Roman" w:hAnsi="Times New Roman" w:cs="Times New Roman"/>
        </w:rPr>
      </w:pPr>
      <w:r w:rsidRPr="004732CA">
        <w:rPr>
          <w:rFonts w:ascii="Times New Roman" w:hAnsi="Times New Roman" w:cs="Times New Roman"/>
        </w:rPr>
        <w:t xml:space="preserve">REST: </w:t>
      </w:r>
      <w:proofErr w:type="gramStart"/>
      <w:r w:rsidRPr="004732CA">
        <w:rPr>
          <w:rFonts w:ascii="Times New Roman" w:hAnsi="Times New Roman" w:cs="Times New Roman"/>
        </w:rPr>
        <w:t>140.000,-</w:t>
      </w:r>
      <w:proofErr w:type="gramEnd"/>
      <w:r w:rsidRPr="004732CA">
        <w:rPr>
          <w:rFonts w:ascii="Times New Roman" w:hAnsi="Times New Roman" w:cs="Times New Roman"/>
        </w:rPr>
        <w:t xml:space="preserve"> overføres tilskuddspott «Nasjonale arrangementer» som ble fjernet i budsjettet fra de borgerlige partiene for 2025.</w:t>
      </w:r>
      <w:r>
        <w:rPr>
          <w:rFonts w:ascii="Times New Roman" w:hAnsi="Times New Roman" w:cs="Times New Roman"/>
        </w:rPr>
        <w:t xml:space="preserve"> </w:t>
      </w:r>
    </w:p>
    <w:p w14:paraId="5B5EC00B" w14:textId="77777777" w:rsidR="00845D62" w:rsidRDefault="00845D62" w:rsidP="00845D62">
      <w:pPr>
        <w:pStyle w:val="Ingenmellomrom"/>
        <w:rPr>
          <w:rFonts w:ascii="Times New Roman" w:hAnsi="Times New Roman" w:cs="Times New Roman"/>
        </w:rPr>
      </w:pPr>
    </w:p>
    <w:p w14:paraId="5CFA465A" w14:textId="10783306" w:rsidR="00845D62" w:rsidRPr="00132E26" w:rsidRDefault="00845D62" w:rsidP="00845D62">
      <w:pPr>
        <w:pStyle w:val="Ingenmellomrom"/>
        <w:rPr>
          <w:rFonts w:ascii="Times New Roman" w:hAnsi="Times New Roman" w:cs="Times New Roman"/>
          <w:b/>
          <w:bCs/>
        </w:rPr>
      </w:pPr>
      <w:r w:rsidRPr="00132E26">
        <w:rPr>
          <w:rFonts w:ascii="Times New Roman" w:hAnsi="Times New Roman" w:cs="Times New Roman"/>
          <w:b/>
          <w:bCs/>
        </w:rPr>
        <w:t xml:space="preserve">Tilskudd andre: Reduksjon: </w:t>
      </w:r>
    </w:p>
    <w:p w14:paraId="0C1EF323" w14:textId="6BD94CC4" w:rsidR="00845D62" w:rsidRDefault="0074056B" w:rsidP="00845D62">
      <w:pPr>
        <w:pStyle w:val="Ingenmellomrom"/>
        <w:rPr>
          <w:rFonts w:ascii="Times New Roman" w:hAnsi="Times New Roman" w:cs="Times New Roman"/>
        </w:rPr>
      </w:pPr>
      <w:r>
        <w:rPr>
          <w:rFonts w:ascii="Times New Roman" w:hAnsi="Times New Roman" w:cs="Times New Roman"/>
        </w:rPr>
        <w:t xml:space="preserve">Vi drøfter flere organisasjoner/virksomheter som ikke får forslag om </w:t>
      </w:r>
      <w:proofErr w:type="spellStart"/>
      <w:r>
        <w:rPr>
          <w:rFonts w:ascii="Times New Roman" w:hAnsi="Times New Roman" w:cs="Times New Roman"/>
        </w:rPr>
        <w:t>deflatorjustering</w:t>
      </w:r>
      <w:proofErr w:type="spellEnd"/>
      <w:r>
        <w:rPr>
          <w:rFonts w:ascii="Times New Roman" w:hAnsi="Times New Roman" w:cs="Times New Roman"/>
        </w:rPr>
        <w:t xml:space="preserve"> for 2026. </w:t>
      </w:r>
    </w:p>
    <w:p w14:paraId="1A623167" w14:textId="77777777" w:rsidR="00845D62" w:rsidRDefault="00845D62" w:rsidP="00845D62">
      <w:pPr>
        <w:pStyle w:val="Ingenmellomrom"/>
        <w:rPr>
          <w:rFonts w:ascii="Times New Roman" w:hAnsi="Times New Roman" w:cs="Times New Roman"/>
        </w:rPr>
      </w:pPr>
    </w:p>
    <w:p w14:paraId="440DEBEC" w14:textId="77777777" w:rsidR="00845D62" w:rsidRPr="00986472" w:rsidRDefault="00845D62" w:rsidP="00845D62">
      <w:pPr>
        <w:pStyle w:val="Ingenmellomrom"/>
        <w:rPr>
          <w:rFonts w:ascii="Times New Roman" w:hAnsi="Times New Roman" w:cs="Times New Roman"/>
          <w:b/>
          <w:bCs/>
        </w:rPr>
      </w:pPr>
      <w:r w:rsidRPr="00986472">
        <w:rPr>
          <w:rFonts w:ascii="Times New Roman" w:hAnsi="Times New Roman" w:cs="Times New Roman"/>
          <w:b/>
          <w:bCs/>
        </w:rPr>
        <w:t xml:space="preserve">Frivilligsentraler: + </w:t>
      </w:r>
      <w:r>
        <w:rPr>
          <w:rFonts w:ascii="Times New Roman" w:hAnsi="Times New Roman" w:cs="Times New Roman"/>
          <w:b/>
          <w:bCs/>
        </w:rPr>
        <w:t>0,915</w:t>
      </w:r>
      <w:r w:rsidRPr="00986472">
        <w:rPr>
          <w:rFonts w:ascii="Times New Roman" w:hAnsi="Times New Roman" w:cs="Times New Roman"/>
          <w:b/>
          <w:bCs/>
        </w:rPr>
        <w:t xml:space="preserve"> MNOK</w:t>
      </w:r>
    </w:p>
    <w:p w14:paraId="65209CB7" w14:textId="77777777" w:rsidR="00845D62" w:rsidRDefault="00845D62" w:rsidP="00845D62">
      <w:pPr>
        <w:pStyle w:val="Ingenmellomrom"/>
        <w:rPr>
          <w:rFonts w:ascii="Times New Roman" w:hAnsi="Times New Roman" w:cs="Times New Roman"/>
        </w:rPr>
      </w:pPr>
      <w:r>
        <w:rPr>
          <w:rFonts w:ascii="Times New Roman" w:hAnsi="Times New Roman" w:cs="Times New Roman"/>
        </w:rPr>
        <w:t xml:space="preserve">Frivilligsentralene i Skien gjør en særdeles god jobb og har i mange tilfeller utviklet seg til å være et samlingssted for bydeler og enkeltpersoner som blir kjent på tvers av aldre, bakgrunn, religion og annet. </w:t>
      </w:r>
    </w:p>
    <w:p w14:paraId="2F290C79" w14:textId="77777777" w:rsidR="00845D62" w:rsidRDefault="00845D62" w:rsidP="00845D62">
      <w:pPr>
        <w:pStyle w:val="Ingenmellomrom"/>
        <w:rPr>
          <w:rFonts w:ascii="Times New Roman" w:hAnsi="Times New Roman" w:cs="Times New Roman"/>
        </w:rPr>
      </w:pPr>
      <w:r>
        <w:rPr>
          <w:rFonts w:ascii="Times New Roman" w:hAnsi="Times New Roman" w:cs="Times New Roman"/>
        </w:rPr>
        <w:t xml:space="preserve">Frivilligsentralene har behov for et økonomisk løft, noe også regjeringen har lagt opp til – da tilskuddet er økt fra </w:t>
      </w:r>
      <w:proofErr w:type="gramStart"/>
      <w:r>
        <w:rPr>
          <w:rFonts w:ascii="Times New Roman" w:hAnsi="Times New Roman" w:cs="Times New Roman"/>
        </w:rPr>
        <w:t>440.000,-</w:t>
      </w:r>
      <w:proofErr w:type="gramEnd"/>
      <w:r>
        <w:rPr>
          <w:rFonts w:ascii="Times New Roman" w:hAnsi="Times New Roman" w:cs="Times New Roman"/>
        </w:rPr>
        <w:t xml:space="preserve"> da regjeringen tiltrådte i 2021 til 477.000 i forslag til statsbudsjett for 2026. </w:t>
      </w:r>
    </w:p>
    <w:p w14:paraId="54D03853" w14:textId="77777777" w:rsidR="00845D62" w:rsidRDefault="00845D62" w:rsidP="00845D62">
      <w:pPr>
        <w:pStyle w:val="Ingenmellomrom"/>
        <w:rPr>
          <w:rFonts w:ascii="Times New Roman" w:hAnsi="Times New Roman" w:cs="Times New Roman"/>
        </w:rPr>
      </w:pPr>
    </w:p>
    <w:p w14:paraId="530DB519" w14:textId="77777777" w:rsidR="00845D62" w:rsidRDefault="00845D62" w:rsidP="00845D62">
      <w:pPr>
        <w:pStyle w:val="Ingenmellomrom"/>
        <w:rPr>
          <w:rFonts w:ascii="Times New Roman" w:hAnsi="Times New Roman" w:cs="Times New Roman"/>
        </w:rPr>
      </w:pPr>
      <w:r>
        <w:rPr>
          <w:rFonts w:ascii="Times New Roman" w:hAnsi="Times New Roman" w:cs="Times New Roman"/>
        </w:rPr>
        <w:t xml:space="preserve">Det forventes at kommunen etablerer en samarbeidsavtale med frivilligsentralene om en fast tilskuddspott og våre forventninger til aktivitet i den aktuelle bydelen. </w:t>
      </w:r>
    </w:p>
    <w:p w14:paraId="4FE95DF7" w14:textId="77777777" w:rsidR="00845D62" w:rsidRDefault="00845D62" w:rsidP="00845D62">
      <w:pPr>
        <w:pStyle w:val="Ingenmellomrom"/>
        <w:rPr>
          <w:rFonts w:ascii="Times New Roman" w:hAnsi="Times New Roman" w:cs="Times New Roman"/>
        </w:rPr>
      </w:pPr>
    </w:p>
    <w:p w14:paraId="46C6BD6C" w14:textId="77777777" w:rsidR="00845D62" w:rsidRDefault="00845D62" w:rsidP="00845D62">
      <w:pPr>
        <w:pStyle w:val="Ingenmellomrom"/>
        <w:rPr>
          <w:rFonts w:ascii="Times New Roman" w:hAnsi="Times New Roman" w:cs="Times New Roman"/>
        </w:rPr>
      </w:pPr>
      <w:r>
        <w:rPr>
          <w:rFonts w:ascii="Times New Roman" w:hAnsi="Times New Roman" w:cs="Times New Roman"/>
        </w:rPr>
        <w:lastRenderedPageBreak/>
        <w:t xml:space="preserve">Ap, SV, Sp og MDG anbefaler at det utarbeides en trinnvis finansieringsmodell for frivilligsentralene i Skien, og at det etableres en samarbeidsavtale med hver enkelt frivilligsentral om hva man kan forvente innenfor den avtalte summen. Trinn fire er maksimalgrense for finansiering av frivilligsentraler i Skien. </w:t>
      </w:r>
    </w:p>
    <w:p w14:paraId="515DB944" w14:textId="77777777" w:rsidR="00845D62" w:rsidRDefault="00845D62" w:rsidP="00845D62">
      <w:pPr>
        <w:pStyle w:val="Ingenmellomrom"/>
        <w:rPr>
          <w:rFonts w:ascii="Times New Roman" w:hAnsi="Times New Roman" w:cs="Times New Roman"/>
        </w:rPr>
      </w:pPr>
    </w:p>
    <w:p w14:paraId="13994829" w14:textId="77777777" w:rsidR="00845D62" w:rsidRDefault="00845D62" w:rsidP="00845D62">
      <w:pPr>
        <w:pStyle w:val="Ingenmellomrom"/>
        <w:rPr>
          <w:rFonts w:ascii="Times New Roman" w:hAnsi="Times New Roman" w:cs="Times New Roman"/>
        </w:rPr>
      </w:pPr>
      <w:r>
        <w:rPr>
          <w:rFonts w:ascii="Times New Roman" w:hAnsi="Times New Roman" w:cs="Times New Roman"/>
        </w:rPr>
        <w:t xml:space="preserve">Trinn 1: Nyetablering: </w:t>
      </w:r>
      <w:proofErr w:type="gramStart"/>
      <w:r>
        <w:rPr>
          <w:rFonts w:ascii="Times New Roman" w:hAnsi="Times New Roman" w:cs="Times New Roman"/>
        </w:rPr>
        <w:t>318.067,-</w:t>
      </w:r>
      <w:proofErr w:type="gramEnd"/>
      <w:r>
        <w:rPr>
          <w:rFonts w:ascii="Times New Roman" w:hAnsi="Times New Roman" w:cs="Times New Roman"/>
        </w:rPr>
        <w:t xml:space="preserve"> (kravet til lokal finansiering)</w:t>
      </w:r>
    </w:p>
    <w:p w14:paraId="7A721A4B" w14:textId="77777777" w:rsidR="00845D62" w:rsidRDefault="00845D62" w:rsidP="00845D62">
      <w:pPr>
        <w:pStyle w:val="Ingenmellomrom"/>
        <w:rPr>
          <w:rFonts w:ascii="Times New Roman" w:hAnsi="Times New Roman" w:cs="Times New Roman"/>
        </w:rPr>
      </w:pPr>
      <w:r>
        <w:rPr>
          <w:rFonts w:ascii="Times New Roman" w:hAnsi="Times New Roman" w:cs="Times New Roman"/>
        </w:rPr>
        <w:t xml:space="preserve">Trinn 2: </w:t>
      </w:r>
      <w:proofErr w:type="gramStart"/>
      <w:r>
        <w:rPr>
          <w:rFonts w:ascii="Times New Roman" w:hAnsi="Times New Roman" w:cs="Times New Roman"/>
        </w:rPr>
        <w:t>750.000,-</w:t>
      </w:r>
      <w:proofErr w:type="gramEnd"/>
      <w:r>
        <w:rPr>
          <w:rFonts w:ascii="Times New Roman" w:hAnsi="Times New Roman" w:cs="Times New Roman"/>
        </w:rPr>
        <w:t xml:space="preserve"> </w:t>
      </w:r>
    </w:p>
    <w:p w14:paraId="0667A171" w14:textId="77777777" w:rsidR="00845D62" w:rsidRDefault="00845D62" w:rsidP="00845D62">
      <w:pPr>
        <w:pStyle w:val="Ingenmellomrom"/>
        <w:rPr>
          <w:rFonts w:ascii="Times New Roman" w:hAnsi="Times New Roman" w:cs="Times New Roman"/>
        </w:rPr>
      </w:pPr>
      <w:r>
        <w:rPr>
          <w:rFonts w:ascii="Times New Roman" w:hAnsi="Times New Roman" w:cs="Times New Roman"/>
        </w:rPr>
        <w:t>Trinn 3: 1.000.000</w:t>
      </w:r>
    </w:p>
    <w:p w14:paraId="50A918A2" w14:textId="77777777" w:rsidR="00845D62" w:rsidRDefault="00845D62" w:rsidP="00845D62">
      <w:pPr>
        <w:pStyle w:val="Ingenmellomrom"/>
        <w:rPr>
          <w:rFonts w:ascii="Times New Roman" w:hAnsi="Times New Roman" w:cs="Times New Roman"/>
        </w:rPr>
      </w:pPr>
      <w:r>
        <w:rPr>
          <w:rFonts w:ascii="Times New Roman" w:hAnsi="Times New Roman" w:cs="Times New Roman"/>
        </w:rPr>
        <w:t>Trinn 4: 1.300.000</w:t>
      </w:r>
    </w:p>
    <w:p w14:paraId="0222DB9E" w14:textId="77777777" w:rsidR="00845D62" w:rsidRDefault="00845D62" w:rsidP="00845D62">
      <w:pPr>
        <w:pStyle w:val="Ingenmellomrom"/>
        <w:rPr>
          <w:rFonts w:ascii="Times New Roman" w:hAnsi="Times New Roman" w:cs="Times New Roman"/>
        </w:rPr>
      </w:pPr>
    </w:p>
    <w:p w14:paraId="0E4FEAEF" w14:textId="77777777" w:rsidR="00845D62" w:rsidRDefault="00845D62" w:rsidP="00845D62">
      <w:pPr>
        <w:pStyle w:val="Ingenmellomrom"/>
        <w:rPr>
          <w:rFonts w:ascii="Times New Roman" w:hAnsi="Times New Roman" w:cs="Times New Roman"/>
        </w:rPr>
      </w:pPr>
      <w:r>
        <w:rPr>
          <w:rFonts w:ascii="Times New Roman" w:hAnsi="Times New Roman" w:cs="Times New Roman"/>
        </w:rPr>
        <w:t xml:space="preserve">Vi legger da til grunn at samtlige frivilligsentraler øker sitt tilskudd fra nåværende nivå til nærmeste trinn, som da vil innebære følgende: </w:t>
      </w:r>
    </w:p>
    <w:p w14:paraId="2AF47E96" w14:textId="77777777" w:rsidR="00845D62" w:rsidRDefault="00845D62" w:rsidP="00845D62">
      <w:pPr>
        <w:pStyle w:val="Ingenmellomrom"/>
        <w:rPr>
          <w:rFonts w:ascii="Times New Roman" w:hAnsi="Times New Roman" w:cs="Times New Roman"/>
        </w:rPr>
      </w:pPr>
    </w:p>
    <w:p w14:paraId="00A90DF9" w14:textId="77777777" w:rsidR="00845D62" w:rsidRDefault="00845D62" w:rsidP="00845D62">
      <w:pPr>
        <w:pStyle w:val="Ingenmellomrom"/>
        <w:rPr>
          <w:rFonts w:ascii="Times New Roman" w:hAnsi="Times New Roman" w:cs="Times New Roman"/>
        </w:rPr>
      </w:pPr>
      <w:r>
        <w:rPr>
          <w:rFonts w:ascii="Times New Roman" w:hAnsi="Times New Roman" w:cs="Times New Roman"/>
        </w:rPr>
        <w:t xml:space="preserve">Trinn 1: </w:t>
      </w:r>
    </w:p>
    <w:p w14:paraId="7089B5E3" w14:textId="77777777" w:rsidR="00845D62" w:rsidRDefault="00845D62" w:rsidP="00845D62">
      <w:pPr>
        <w:pStyle w:val="Ingenmellomrom"/>
        <w:rPr>
          <w:rFonts w:ascii="Times New Roman" w:hAnsi="Times New Roman" w:cs="Times New Roman"/>
        </w:rPr>
      </w:pPr>
      <w:r>
        <w:rPr>
          <w:rFonts w:ascii="Times New Roman" w:hAnsi="Times New Roman" w:cs="Times New Roman"/>
        </w:rPr>
        <w:t>Trinn 2: Solum, Melum og Kilebygda frivilligsentral</w:t>
      </w:r>
    </w:p>
    <w:p w14:paraId="6E13BAA7" w14:textId="77777777" w:rsidR="00845D62" w:rsidRDefault="00845D62" w:rsidP="00845D62">
      <w:pPr>
        <w:pStyle w:val="Ingenmellomrom"/>
        <w:rPr>
          <w:rFonts w:ascii="Times New Roman" w:hAnsi="Times New Roman" w:cs="Times New Roman"/>
        </w:rPr>
      </w:pPr>
      <w:r>
        <w:rPr>
          <w:rFonts w:ascii="Times New Roman" w:hAnsi="Times New Roman" w:cs="Times New Roman"/>
        </w:rPr>
        <w:t>Trinn 3: Bakken frivilligsentral</w:t>
      </w:r>
    </w:p>
    <w:p w14:paraId="05EC8159" w14:textId="77777777" w:rsidR="00845D62" w:rsidRDefault="00845D62" w:rsidP="00845D62">
      <w:pPr>
        <w:pStyle w:val="Ingenmellomrom"/>
        <w:rPr>
          <w:rFonts w:ascii="Times New Roman" w:hAnsi="Times New Roman" w:cs="Times New Roman"/>
        </w:rPr>
      </w:pPr>
      <w:r>
        <w:rPr>
          <w:rFonts w:ascii="Times New Roman" w:hAnsi="Times New Roman" w:cs="Times New Roman"/>
        </w:rPr>
        <w:t xml:space="preserve">Trinn 4: Klyve frivilligsentral </w:t>
      </w:r>
      <w:r w:rsidRPr="005E0C8A">
        <w:rPr>
          <w:rFonts w:ascii="Times New Roman" w:hAnsi="Times New Roman" w:cs="Times New Roman"/>
        </w:rPr>
        <w:t>og Gulset nærmiljøsenter</w:t>
      </w:r>
    </w:p>
    <w:p w14:paraId="5D2ADD5E" w14:textId="77777777" w:rsidR="00845D62" w:rsidRDefault="00845D62" w:rsidP="00845D62">
      <w:pPr>
        <w:pStyle w:val="Ingenmellomrom"/>
        <w:rPr>
          <w:rFonts w:ascii="Times New Roman" w:hAnsi="Times New Roman" w:cs="Times New Roman"/>
        </w:rPr>
      </w:pPr>
    </w:p>
    <w:p w14:paraId="507B352A" w14:textId="77777777" w:rsidR="00845D62" w:rsidRDefault="00845D62" w:rsidP="00845D62">
      <w:pPr>
        <w:pStyle w:val="Ingenmellomrom"/>
        <w:rPr>
          <w:rFonts w:ascii="Times New Roman" w:hAnsi="Times New Roman" w:cs="Times New Roman"/>
          <w:b/>
          <w:bCs/>
        </w:rPr>
      </w:pPr>
      <w:r w:rsidRPr="007708BD">
        <w:rPr>
          <w:rFonts w:ascii="Times New Roman" w:hAnsi="Times New Roman" w:cs="Times New Roman"/>
          <w:b/>
          <w:bCs/>
        </w:rPr>
        <w:t xml:space="preserve">Sosiale entreprenører: </w:t>
      </w:r>
    </w:p>
    <w:p w14:paraId="21B37A2E" w14:textId="77777777" w:rsidR="00845D62" w:rsidRDefault="00845D62" w:rsidP="00845D62">
      <w:pPr>
        <w:pStyle w:val="Ingenmellomrom"/>
        <w:rPr>
          <w:rFonts w:ascii="Times New Roman" w:hAnsi="Times New Roman" w:cs="Times New Roman"/>
        </w:rPr>
      </w:pPr>
      <w:r>
        <w:rPr>
          <w:rFonts w:ascii="Times New Roman" w:hAnsi="Times New Roman" w:cs="Times New Roman"/>
        </w:rPr>
        <w:t xml:space="preserve">På lik linje med de generelle tilskuddspottene for frivilligheten, fjernes også denne søkbare ordningen, siden organisasjonslivet – også innen de sosiale entreprenørene ikke først og fremst trenger prosjektfinansiering, men stabilitet og forutsigbarhet. </w:t>
      </w:r>
    </w:p>
    <w:p w14:paraId="7D62FC17" w14:textId="77777777" w:rsidR="00845D62" w:rsidRDefault="00845D62" w:rsidP="00845D62">
      <w:pPr>
        <w:pStyle w:val="Ingenmellomrom"/>
        <w:rPr>
          <w:rFonts w:ascii="Times New Roman" w:hAnsi="Times New Roman" w:cs="Times New Roman"/>
        </w:rPr>
      </w:pPr>
    </w:p>
    <w:p w14:paraId="596E0633" w14:textId="77777777" w:rsidR="00845D62" w:rsidRDefault="00845D62" w:rsidP="00845D62">
      <w:pPr>
        <w:pStyle w:val="Ingenmellomrom"/>
        <w:rPr>
          <w:rFonts w:ascii="Times New Roman" w:hAnsi="Times New Roman" w:cs="Times New Roman"/>
        </w:rPr>
      </w:pPr>
      <w:r>
        <w:rPr>
          <w:rFonts w:ascii="Times New Roman" w:hAnsi="Times New Roman" w:cs="Times New Roman"/>
        </w:rPr>
        <w:t xml:space="preserve">Den søkbare potten på 0,5 MNOK fjernes og erstattes med: </w:t>
      </w:r>
    </w:p>
    <w:p w14:paraId="6CF0B881" w14:textId="77777777" w:rsidR="00845D62" w:rsidRDefault="00845D62" w:rsidP="00845D62">
      <w:pPr>
        <w:pStyle w:val="Ingenmellomrom"/>
        <w:rPr>
          <w:rFonts w:ascii="Times New Roman" w:hAnsi="Times New Roman" w:cs="Times New Roman"/>
        </w:rPr>
      </w:pPr>
      <w:r>
        <w:rPr>
          <w:rFonts w:ascii="Times New Roman" w:hAnsi="Times New Roman" w:cs="Times New Roman"/>
        </w:rPr>
        <w:t xml:space="preserve">+ 0,250 </w:t>
      </w:r>
      <w:proofErr w:type="spellStart"/>
      <w:r>
        <w:rPr>
          <w:rFonts w:ascii="Times New Roman" w:hAnsi="Times New Roman" w:cs="Times New Roman"/>
        </w:rPr>
        <w:t>LoPe</w:t>
      </w:r>
      <w:proofErr w:type="spellEnd"/>
    </w:p>
    <w:p w14:paraId="69E30EDE" w14:textId="77777777" w:rsidR="00845D62" w:rsidRPr="00132E26" w:rsidRDefault="00845D62" w:rsidP="00845D62">
      <w:pPr>
        <w:pStyle w:val="Ingenmellomrom"/>
        <w:rPr>
          <w:rFonts w:ascii="Times New Roman" w:hAnsi="Times New Roman" w:cs="Times New Roman"/>
        </w:rPr>
      </w:pPr>
      <w:r>
        <w:rPr>
          <w:rFonts w:ascii="Times New Roman" w:hAnsi="Times New Roman" w:cs="Times New Roman"/>
        </w:rPr>
        <w:t xml:space="preserve">+ 0,250 </w:t>
      </w:r>
      <w:proofErr w:type="spellStart"/>
      <w:r>
        <w:rPr>
          <w:rFonts w:ascii="Times New Roman" w:hAnsi="Times New Roman" w:cs="Times New Roman"/>
        </w:rPr>
        <w:t>HomeStart</w:t>
      </w:r>
      <w:proofErr w:type="spellEnd"/>
    </w:p>
    <w:p w14:paraId="46BE4AF7" w14:textId="77777777" w:rsidR="00845D62" w:rsidRDefault="00845D62" w:rsidP="00845D62">
      <w:pPr>
        <w:pStyle w:val="Ingenmellomrom"/>
        <w:rPr>
          <w:rFonts w:ascii="Times New Roman" w:hAnsi="Times New Roman" w:cs="Times New Roman"/>
        </w:rPr>
      </w:pPr>
      <w:r>
        <w:rPr>
          <w:rFonts w:ascii="Times New Roman" w:hAnsi="Times New Roman" w:cs="Times New Roman"/>
        </w:rPr>
        <w:t xml:space="preserve"> </w:t>
      </w:r>
    </w:p>
    <w:p w14:paraId="0D4ECA4A" w14:textId="77777777" w:rsidR="00845D62" w:rsidRDefault="00845D62" w:rsidP="00845D62">
      <w:pPr>
        <w:pStyle w:val="Ingenmellomrom"/>
        <w:rPr>
          <w:rFonts w:ascii="Times New Roman" w:hAnsi="Times New Roman" w:cs="Times New Roman"/>
        </w:rPr>
      </w:pPr>
      <w:r>
        <w:rPr>
          <w:rFonts w:ascii="Times New Roman" w:hAnsi="Times New Roman" w:cs="Times New Roman"/>
        </w:rPr>
        <w:t xml:space="preserve">Totalt vil </w:t>
      </w:r>
      <w:proofErr w:type="spellStart"/>
      <w:r>
        <w:rPr>
          <w:rFonts w:ascii="Times New Roman" w:hAnsi="Times New Roman" w:cs="Times New Roman"/>
        </w:rPr>
        <w:t>LoPe</w:t>
      </w:r>
      <w:proofErr w:type="spellEnd"/>
      <w:r>
        <w:rPr>
          <w:rFonts w:ascii="Times New Roman" w:hAnsi="Times New Roman" w:cs="Times New Roman"/>
        </w:rPr>
        <w:t xml:space="preserve"> og </w:t>
      </w:r>
      <w:proofErr w:type="spellStart"/>
      <w:r>
        <w:rPr>
          <w:rFonts w:ascii="Times New Roman" w:hAnsi="Times New Roman" w:cs="Times New Roman"/>
        </w:rPr>
        <w:t>HomeStart</w:t>
      </w:r>
      <w:proofErr w:type="spellEnd"/>
      <w:r>
        <w:rPr>
          <w:rFonts w:ascii="Times New Roman" w:hAnsi="Times New Roman" w:cs="Times New Roman"/>
        </w:rPr>
        <w:t xml:space="preserve"> da motta tilskudd hver på kroner 0,6 MNOK. </w:t>
      </w:r>
    </w:p>
    <w:p w14:paraId="22B32338" w14:textId="77777777" w:rsidR="00845D62" w:rsidRDefault="00845D62" w:rsidP="00845D62">
      <w:pPr>
        <w:pStyle w:val="Ingenmellomrom"/>
        <w:rPr>
          <w:rFonts w:ascii="Times New Roman" w:hAnsi="Times New Roman" w:cs="Times New Roman"/>
          <w:b/>
          <w:bCs/>
        </w:rPr>
      </w:pPr>
    </w:p>
    <w:p w14:paraId="4D5AE6DF" w14:textId="77777777" w:rsidR="00845D62" w:rsidRDefault="00845D62" w:rsidP="00845D62">
      <w:pPr>
        <w:pStyle w:val="Ingenmellomrom"/>
        <w:rPr>
          <w:rFonts w:ascii="Times New Roman" w:hAnsi="Times New Roman" w:cs="Times New Roman"/>
          <w:b/>
          <w:bCs/>
        </w:rPr>
      </w:pPr>
      <w:r w:rsidRPr="005E0C8A">
        <w:rPr>
          <w:rFonts w:ascii="Times New Roman" w:hAnsi="Times New Roman" w:cs="Times New Roman"/>
          <w:b/>
          <w:bCs/>
        </w:rPr>
        <w:t xml:space="preserve">Ibsen 2028: </w:t>
      </w:r>
      <w:r>
        <w:rPr>
          <w:rFonts w:ascii="Times New Roman" w:hAnsi="Times New Roman" w:cs="Times New Roman"/>
          <w:b/>
          <w:bCs/>
        </w:rPr>
        <w:t xml:space="preserve">+ </w:t>
      </w:r>
      <w:r w:rsidRPr="005E0C8A">
        <w:rPr>
          <w:rFonts w:ascii="Times New Roman" w:hAnsi="Times New Roman" w:cs="Times New Roman"/>
          <w:b/>
          <w:bCs/>
        </w:rPr>
        <w:t>2 MNOK</w:t>
      </w:r>
    </w:p>
    <w:p w14:paraId="3357D673" w14:textId="77777777" w:rsidR="00845D62" w:rsidRDefault="00845D62" w:rsidP="00845D62">
      <w:pPr>
        <w:pStyle w:val="Ingenmellomrom"/>
        <w:rPr>
          <w:rFonts w:ascii="Times New Roman" w:hAnsi="Times New Roman" w:cs="Times New Roman"/>
        </w:rPr>
      </w:pPr>
      <w:r>
        <w:rPr>
          <w:rFonts w:ascii="Times New Roman" w:hAnsi="Times New Roman" w:cs="Times New Roman"/>
        </w:rPr>
        <w:t xml:space="preserve">Ibsen er mer enn Skien, mer enn Norge – han er verdens dramatiker, og vi skal alle bidra til å gjøre oss klare for 200-års jubileet i 2028. Vi forventer et betydelig statlig bidrag, men må også bidra i dette spleiselaget selv, og foreslår å avsette 2 MNOK til jubileet allerede nå. </w:t>
      </w:r>
    </w:p>
    <w:p w14:paraId="4BCAC0A9" w14:textId="77777777" w:rsidR="00845D62" w:rsidRDefault="00845D62" w:rsidP="00845D62">
      <w:pPr>
        <w:pStyle w:val="Ingenmellomrom"/>
        <w:rPr>
          <w:rFonts w:ascii="Times New Roman" w:hAnsi="Times New Roman" w:cs="Times New Roman"/>
        </w:rPr>
      </w:pPr>
    </w:p>
    <w:p w14:paraId="3C4DE6CA" w14:textId="77777777" w:rsidR="00845D62" w:rsidRDefault="00845D62" w:rsidP="00845D62">
      <w:pPr>
        <w:pStyle w:val="Ingenmellomrom"/>
        <w:rPr>
          <w:rFonts w:ascii="Times New Roman" w:hAnsi="Times New Roman" w:cs="Times New Roman"/>
          <w:b/>
          <w:bCs/>
        </w:rPr>
      </w:pPr>
      <w:r w:rsidRPr="00B270BB">
        <w:rPr>
          <w:rFonts w:ascii="Times New Roman" w:hAnsi="Times New Roman" w:cs="Times New Roman"/>
          <w:b/>
          <w:bCs/>
        </w:rPr>
        <w:t>Anleggsmidler: + 5 MNOK</w:t>
      </w:r>
    </w:p>
    <w:p w14:paraId="139BB398" w14:textId="7B0FF3C7" w:rsidR="00845D62" w:rsidRPr="00354CB1" w:rsidRDefault="00845D62" w:rsidP="00845D62">
      <w:pPr>
        <w:pStyle w:val="Ingenmellomrom"/>
        <w:rPr>
          <w:rFonts w:ascii="Times New Roman" w:hAnsi="Times New Roman" w:cs="Times New Roman"/>
          <w:highlight w:val="yellow"/>
        </w:rPr>
      </w:pPr>
      <w:r>
        <w:rPr>
          <w:rFonts w:ascii="Times New Roman" w:hAnsi="Times New Roman" w:cs="Times New Roman"/>
        </w:rPr>
        <w:t xml:space="preserve">Når et idrettslag får godkjent en spillemiddelsøknad kan man søke av potten «kommunale anleggsmidler». Det er for tiden særdeles stor pågang til denne søknadspotten, og Ap, SV, SP og MDG vil avsette økte investeringsmidler til dette – for å stimulere både til økt aktivitet i bydelene, en bedret folkehelse – og et jevnt over bedre tilbud for barn og unge. </w:t>
      </w:r>
      <w:r w:rsidR="0074056B" w:rsidRPr="0074056B">
        <w:rPr>
          <w:rFonts w:ascii="Times New Roman" w:hAnsi="Times New Roman" w:cs="Times New Roman"/>
        </w:rPr>
        <w:t>Det iverksettes tildelingskriterier slik at baner/anlegg med plan om utskiftning av granulat prioriteres.</w:t>
      </w:r>
    </w:p>
    <w:p w14:paraId="57458A63" w14:textId="77777777" w:rsidR="00845D62" w:rsidRPr="00354CB1" w:rsidRDefault="00845D62" w:rsidP="00845D62">
      <w:pPr>
        <w:pStyle w:val="Ingenmellomrom"/>
        <w:rPr>
          <w:rFonts w:ascii="Times New Roman" w:hAnsi="Times New Roman" w:cs="Times New Roman"/>
          <w:b/>
          <w:bCs/>
          <w:highlight w:val="yellow"/>
        </w:rPr>
      </w:pPr>
    </w:p>
    <w:p w14:paraId="21DACC56" w14:textId="77777777" w:rsidR="00845D62" w:rsidRPr="0074056B" w:rsidRDefault="00845D62" w:rsidP="00845D62">
      <w:pPr>
        <w:pStyle w:val="Ingenmellomrom"/>
        <w:rPr>
          <w:rFonts w:ascii="Times New Roman" w:hAnsi="Times New Roman" w:cs="Times New Roman"/>
          <w:b/>
          <w:bCs/>
        </w:rPr>
      </w:pPr>
      <w:r w:rsidRPr="0074056B">
        <w:rPr>
          <w:rFonts w:ascii="Times New Roman" w:hAnsi="Times New Roman" w:cs="Times New Roman"/>
          <w:b/>
          <w:bCs/>
        </w:rPr>
        <w:t>Bydelshus: +0,5 MNOK</w:t>
      </w:r>
    </w:p>
    <w:p w14:paraId="61DDC6F2" w14:textId="332B1E1B" w:rsidR="00845D62" w:rsidRPr="00354CB1" w:rsidRDefault="0074056B" w:rsidP="00845D62">
      <w:pPr>
        <w:pStyle w:val="Ingenmellomrom"/>
        <w:rPr>
          <w:rFonts w:ascii="Times New Roman" w:hAnsi="Times New Roman" w:cs="Times New Roman"/>
        </w:rPr>
      </w:pPr>
      <w:r>
        <w:rPr>
          <w:rFonts w:ascii="Times New Roman" w:hAnsi="Times New Roman" w:cs="Times New Roman"/>
        </w:rPr>
        <w:t xml:space="preserve">Bydelshusene i Skien utgjør en svært viktig rolle i mange menneskers liv. Med betydelige reduksjoner i 2025, og også foreslått i 2026 – ønsker Ap, SV, SP og MDG å avbøte reduksjonene i 2026 noe slik at enhetene kan bruke noe lengre tid på å finne riktig nivå på tjenesten, og foreslår derfor en styrking på </w:t>
      </w:r>
      <w:proofErr w:type="gramStart"/>
      <w:r>
        <w:rPr>
          <w:rFonts w:ascii="Times New Roman" w:hAnsi="Times New Roman" w:cs="Times New Roman"/>
        </w:rPr>
        <w:t>500.000,-</w:t>
      </w:r>
      <w:proofErr w:type="gramEnd"/>
      <w:r>
        <w:rPr>
          <w:rFonts w:ascii="Times New Roman" w:hAnsi="Times New Roman" w:cs="Times New Roman"/>
        </w:rPr>
        <w:t xml:space="preserve"> </w:t>
      </w:r>
    </w:p>
    <w:p w14:paraId="14262B9A" w14:textId="77777777" w:rsidR="00845D62" w:rsidRDefault="00845D62" w:rsidP="00845D62">
      <w:pPr>
        <w:pStyle w:val="Ingenmellomrom"/>
        <w:rPr>
          <w:rFonts w:ascii="Times New Roman" w:hAnsi="Times New Roman" w:cs="Times New Roman"/>
          <w:b/>
          <w:bCs/>
        </w:rPr>
      </w:pPr>
    </w:p>
    <w:p w14:paraId="176365D3" w14:textId="77777777" w:rsidR="00845D62" w:rsidRDefault="00845D62" w:rsidP="00845D62">
      <w:pPr>
        <w:pStyle w:val="Ingenmellomrom"/>
        <w:rPr>
          <w:rFonts w:ascii="Times New Roman" w:hAnsi="Times New Roman" w:cs="Times New Roman"/>
          <w:b/>
          <w:bCs/>
        </w:rPr>
      </w:pPr>
      <w:r w:rsidRPr="00B270BB">
        <w:rPr>
          <w:rFonts w:ascii="Times New Roman" w:hAnsi="Times New Roman" w:cs="Times New Roman"/>
          <w:b/>
          <w:bCs/>
        </w:rPr>
        <w:t>Ishall/turnhall:</w:t>
      </w:r>
      <w:r>
        <w:rPr>
          <w:rFonts w:ascii="Times New Roman" w:hAnsi="Times New Roman" w:cs="Times New Roman"/>
          <w:b/>
          <w:bCs/>
        </w:rPr>
        <w:t xml:space="preserve"> </w:t>
      </w:r>
    </w:p>
    <w:p w14:paraId="5B460FF1" w14:textId="77777777" w:rsidR="00845D62" w:rsidRPr="005E0C8A" w:rsidRDefault="00845D62" w:rsidP="00845D62">
      <w:pPr>
        <w:pStyle w:val="Ingenmellomrom"/>
        <w:rPr>
          <w:rFonts w:ascii="Times New Roman" w:hAnsi="Times New Roman" w:cs="Times New Roman"/>
        </w:rPr>
      </w:pPr>
      <w:r>
        <w:rPr>
          <w:rFonts w:ascii="Times New Roman" w:hAnsi="Times New Roman" w:cs="Times New Roman"/>
        </w:rPr>
        <w:lastRenderedPageBreak/>
        <w:t xml:space="preserve">Det foretas for tiden gode utredninger blant frivillige lag og foreninger for å bygge ny is- og/eller turnhall på området ved Fritidsparken. Ap, Sv, SP og MDG støtter foreløpig prosjektet med ny ishall og turnhall – gjerne i kombinasjon, og ser frem til et ferdigstilt planmessig prosjekt for videre vurderinger. </w:t>
      </w:r>
    </w:p>
    <w:p w14:paraId="29DE648C" w14:textId="77777777" w:rsidR="00845D62" w:rsidRPr="00732135" w:rsidRDefault="00845D62" w:rsidP="00845D62">
      <w:pPr>
        <w:pStyle w:val="Overskrift1"/>
        <w:rPr>
          <w:rFonts w:ascii="Times New Roman" w:hAnsi="Times New Roman" w:cs="Times New Roman"/>
          <w:b/>
          <w:bCs/>
          <w:color w:val="auto"/>
          <w:sz w:val="28"/>
          <w:szCs w:val="28"/>
        </w:rPr>
      </w:pPr>
      <w:bookmarkStart w:id="3" w:name="_Toc214278465"/>
      <w:r w:rsidRPr="00732135">
        <w:rPr>
          <w:rFonts w:ascii="Times New Roman" w:hAnsi="Times New Roman" w:cs="Times New Roman"/>
          <w:b/>
          <w:bCs/>
          <w:color w:val="auto"/>
          <w:sz w:val="28"/>
          <w:szCs w:val="28"/>
        </w:rPr>
        <w:t>UTVALG FOR OPPVEKST:</w:t>
      </w:r>
      <w:bookmarkEnd w:id="3"/>
      <w:r w:rsidRPr="00732135">
        <w:rPr>
          <w:rFonts w:ascii="Times New Roman" w:hAnsi="Times New Roman" w:cs="Times New Roman"/>
          <w:b/>
          <w:bCs/>
          <w:color w:val="auto"/>
          <w:sz w:val="28"/>
          <w:szCs w:val="28"/>
        </w:rPr>
        <w:t xml:space="preserve"> </w:t>
      </w:r>
    </w:p>
    <w:p w14:paraId="53C41A16" w14:textId="77777777" w:rsidR="00845D62" w:rsidRDefault="00845D62" w:rsidP="00845D62">
      <w:pPr>
        <w:pStyle w:val="Ingenmellomrom"/>
        <w:rPr>
          <w:rFonts w:ascii="Times New Roman" w:hAnsi="Times New Roman" w:cs="Times New Roman"/>
        </w:rPr>
      </w:pPr>
      <w:r w:rsidRPr="00732135">
        <w:rPr>
          <w:rFonts w:ascii="Times New Roman" w:hAnsi="Times New Roman" w:cs="Times New Roman"/>
        </w:rPr>
        <w:t>Den demografiske utviklingen i Skien kommune preger budsjettforslaget for 2026. I en tid med dreining av økonomiske midler fra oppvekstområdet til helsesektoren blir det viktig å holde hode</w:t>
      </w:r>
      <w:r>
        <w:rPr>
          <w:rFonts w:ascii="Times New Roman" w:hAnsi="Times New Roman" w:cs="Times New Roman"/>
        </w:rPr>
        <w:t>t</w:t>
      </w:r>
      <w:r w:rsidRPr="00732135">
        <w:rPr>
          <w:rFonts w:ascii="Times New Roman" w:hAnsi="Times New Roman" w:cs="Times New Roman"/>
        </w:rPr>
        <w:t xml:space="preserve"> kaldt slik at ikke de overordnende økonomiske målene rammer dagens barn og unge for hardt. I budsjettforslaget ser vi flere forslag til kutt som er vanskelig å forsvare politisk.</w:t>
      </w:r>
    </w:p>
    <w:p w14:paraId="2529A5EB" w14:textId="77777777" w:rsidR="00845D62" w:rsidRPr="00732135" w:rsidRDefault="00845D62" w:rsidP="00845D62">
      <w:pPr>
        <w:pStyle w:val="Ingenmellomrom"/>
        <w:rPr>
          <w:rFonts w:ascii="Times New Roman" w:hAnsi="Times New Roman" w:cs="Times New Roman"/>
        </w:rPr>
      </w:pPr>
    </w:p>
    <w:p w14:paraId="49CEFFBD" w14:textId="77777777" w:rsidR="00845D62" w:rsidRPr="00732135" w:rsidRDefault="00845D62" w:rsidP="00845D62">
      <w:pPr>
        <w:pStyle w:val="Ingenmellomrom"/>
        <w:rPr>
          <w:rFonts w:ascii="Times New Roman" w:hAnsi="Times New Roman" w:cs="Times New Roman"/>
        </w:rPr>
      </w:pPr>
      <w:r w:rsidRPr="00732135">
        <w:rPr>
          <w:rFonts w:ascii="Times New Roman" w:hAnsi="Times New Roman" w:cs="Times New Roman"/>
        </w:rPr>
        <w:t>Målet om at alle barn og unge skal oppleve læringsarenaer som fører til mestring, trivsel, faglig og sosialt må ligge fast. Gode velfungerende integreringstiltak må løftes opp sammen med arbeide for mer praktisk skole ved bruk av blant annet praktisk - estetiske fag som MIKS.</w:t>
      </w:r>
    </w:p>
    <w:p w14:paraId="2535C78F" w14:textId="77777777" w:rsidR="00845D62" w:rsidRDefault="00845D62" w:rsidP="00845D62">
      <w:pPr>
        <w:pStyle w:val="Ingenmellomrom"/>
        <w:rPr>
          <w:rFonts w:ascii="Times New Roman" w:hAnsi="Times New Roman" w:cs="Times New Roman"/>
        </w:rPr>
      </w:pPr>
      <w:r w:rsidRPr="00732135">
        <w:rPr>
          <w:rFonts w:ascii="Times New Roman" w:hAnsi="Times New Roman" w:cs="Times New Roman"/>
        </w:rPr>
        <w:t>Samtidig opplever Skien flere aktuelle utfordringer fra ungdomsmiljøer som økt utagering med vold og trusler på skoler, og i fritiden. Barnevernet spiller her en avgjørende rolle for å sikre at barn, unge og familier opplever å ha en meningsfull hverdag, og får den nødvendige støtten fra det offentlige.</w:t>
      </w:r>
    </w:p>
    <w:p w14:paraId="1B3580E2" w14:textId="77777777" w:rsidR="00845D62" w:rsidRDefault="00845D62" w:rsidP="00845D62">
      <w:pPr>
        <w:pStyle w:val="Ingenmellomrom"/>
        <w:rPr>
          <w:rFonts w:ascii="Times New Roman" w:hAnsi="Times New Roman" w:cs="Times New Roman"/>
        </w:rPr>
      </w:pPr>
    </w:p>
    <w:p w14:paraId="6E9E1FF6" w14:textId="77777777" w:rsidR="00845D62" w:rsidRPr="001D38A5" w:rsidRDefault="00845D62" w:rsidP="00845D62">
      <w:pPr>
        <w:pStyle w:val="Ingenmellomrom"/>
        <w:rPr>
          <w:rFonts w:ascii="Times New Roman" w:hAnsi="Times New Roman" w:cs="Times New Roman"/>
          <w:b/>
          <w:bCs/>
        </w:rPr>
      </w:pPr>
      <w:r w:rsidRPr="001D38A5">
        <w:rPr>
          <w:rFonts w:ascii="Times New Roman" w:hAnsi="Times New Roman" w:cs="Times New Roman"/>
          <w:b/>
          <w:bCs/>
        </w:rPr>
        <w:t xml:space="preserve">Forebygging av vold og trusler i skolen: + 1 MNOK: </w:t>
      </w:r>
    </w:p>
    <w:p w14:paraId="433D139B" w14:textId="77777777" w:rsidR="00845D62" w:rsidRDefault="00845D62" w:rsidP="00845D62">
      <w:pPr>
        <w:pStyle w:val="Ingenmellomrom"/>
        <w:rPr>
          <w:rFonts w:ascii="Times New Roman" w:hAnsi="Times New Roman" w:cs="Times New Roman"/>
        </w:rPr>
      </w:pPr>
      <w:r w:rsidRPr="001D38A5">
        <w:rPr>
          <w:rFonts w:ascii="Times New Roman" w:hAnsi="Times New Roman" w:cs="Times New Roman"/>
        </w:rPr>
        <w:t xml:space="preserve">Rektorer og lærere står ofte i krevende situasjoner med elever som kan være utagerende å skape situasjoner som krever ekstraordinære tiltak. Vi ønsker å </w:t>
      </w:r>
      <w:r>
        <w:rPr>
          <w:rFonts w:ascii="Times New Roman" w:hAnsi="Times New Roman" w:cs="Times New Roman"/>
        </w:rPr>
        <w:t>videreføre</w:t>
      </w:r>
      <w:r w:rsidRPr="001D38A5">
        <w:rPr>
          <w:rFonts w:ascii="Times New Roman" w:hAnsi="Times New Roman" w:cs="Times New Roman"/>
        </w:rPr>
        <w:t xml:space="preserve"> ordningen med søkbare midler til å løse hendelser som krever raske tiltak. Skolenes ordinære driftsbudsjetter er ikke dimensjonert for de utfordringene som kan oppstår gjennom et skoleår. </w:t>
      </w:r>
    </w:p>
    <w:p w14:paraId="1926093D" w14:textId="77777777" w:rsidR="00845D62" w:rsidRDefault="00845D62" w:rsidP="00845D62">
      <w:pPr>
        <w:pStyle w:val="Ingenmellomrom"/>
        <w:rPr>
          <w:rFonts w:ascii="Times New Roman" w:hAnsi="Times New Roman" w:cs="Times New Roman"/>
        </w:rPr>
      </w:pPr>
    </w:p>
    <w:p w14:paraId="633D1A29" w14:textId="77777777" w:rsidR="00845D62" w:rsidRPr="00732135" w:rsidRDefault="00845D62" w:rsidP="00845D62">
      <w:pPr>
        <w:pStyle w:val="Ingenmellomrom"/>
        <w:rPr>
          <w:rFonts w:ascii="Times New Roman" w:hAnsi="Times New Roman" w:cs="Times New Roman"/>
          <w:b/>
          <w:bCs/>
        </w:rPr>
      </w:pPr>
      <w:r w:rsidRPr="00732135">
        <w:rPr>
          <w:rFonts w:ascii="Times New Roman" w:hAnsi="Times New Roman" w:cs="Times New Roman"/>
          <w:b/>
          <w:bCs/>
        </w:rPr>
        <w:t xml:space="preserve">Forholdet mellom spesialskole/prosjekt – og bemanning ordinærskole: </w:t>
      </w:r>
      <w:r>
        <w:rPr>
          <w:rFonts w:ascii="Times New Roman" w:hAnsi="Times New Roman" w:cs="Times New Roman"/>
          <w:b/>
          <w:bCs/>
        </w:rPr>
        <w:t>+ 4 MNOK</w:t>
      </w:r>
    </w:p>
    <w:p w14:paraId="3A218F28" w14:textId="77777777" w:rsidR="00845D62" w:rsidRDefault="00845D62" w:rsidP="00845D62">
      <w:pPr>
        <w:pStyle w:val="Ingenmellomrom"/>
        <w:rPr>
          <w:rFonts w:ascii="Times New Roman" w:hAnsi="Times New Roman" w:cs="Times New Roman"/>
        </w:rPr>
      </w:pPr>
      <w:r>
        <w:rPr>
          <w:rFonts w:ascii="Times New Roman" w:hAnsi="Times New Roman" w:cs="Times New Roman"/>
        </w:rPr>
        <w:t>Ap, SV, SP og MDG har stor</w:t>
      </w:r>
      <w:r w:rsidRPr="00732135">
        <w:rPr>
          <w:rFonts w:ascii="Times New Roman" w:hAnsi="Times New Roman" w:cs="Times New Roman"/>
        </w:rPr>
        <w:t xml:space="preserve"> bekymring rundt konsekvensene av flytting av skoleprosjektene</w:t>
      </w:r>
      <w:r>
        <w:rPr>
          <w:rFonts w:ascii="Times New Roman" w:hAnsi="Times New Roman" w:cs="Times New Roman"/>
        </w:rPr>
        <w:t xml:space="preserve">, reduksjonen i antall plasser – og fjerningen av barnetrinnet på Svanen skole. Bystyret ble lovet at reduksjonen i antall plasser utenfor ordinærskolen skulle reduseres fordi ordinærskolen skulle ressursmessig gjøres </w:t>
      </w:r>
      <w:proofErr w:type="spellStart"/>
      <w:r>
        <w:rPr>
          <w:rFonts w:ascii="Times New Roman" w:hAnsi="Times New Roman" w:cs="Times New Roman"/>
        </w:rPr>
        <w:t>istand</w:t>
      </w:r>
      <w:proofErr w:type="spellEnd"/>
      <w:r>
        <w:rPr>
          <w:rFonts w:ascii="Times New Roman" w:hAnsi="Times New Roman" w:cs="Times New Roman"/>
        </w:rPr>
        <w:t xml:space="preserve"> til å ta imot barna. Det gjøres ikke nå. </w:t>
      </w:r>
    </w:p>
    <w:p w14:paraId="347DB977" w14:textId="77777777" w:rsidR="00845D62" w:rsidRDefault="00845D62" w:rsidP="00845D62">
      <w:pPr>
        <w:pStyle w:val="Ingenmellomrom"/>
        <w:rPr>
          <w:rFonts w:ascii="Times New Roman" w:hAnsi="Times New Roman" w:cs="Times New Roman"/>
        </w:rPr>
      </w:pPr>
      <w:r>
        <w:rPr>
          <w:rFonts w:ascii="Times New Roman" w:hAnsi="Times New Roman" w:cs="Times New Roman"/>
        </w:rPr>
        <w:t xml:space="preserve">Ap, SV, Sp og MDG anbefaler at videre arbeid med nedleggelse av prosjektet på Klovholt stanses. </w:t>
      </w:r>
    </w:p>
    <w:p w14:paraId="5640CC17" w14:textId="77777777" w:rsidR="00845D62" w:rsidRDefault="00845D62" w:rsidP="00845D62">
      <w:pPr>
        <w:pStyle w:val="Ingenmellomrom"/>
        <w:rPr>
          <w:rFonts w:ascii="Times New Roman" w:hAnsi="Times New Roman" w:cs="Times New Roman"/>
        </w:rPr>
      </w:pPr>
    </w:p>
    <w:p w14:paraId="0EE28199" w14:textId="77777777" w:rsidR="00845D62" w:rsidRPr="00FC3752" w:rsidRDefault="00845D62" w:rsidP="00845D62">
      <w:pPr>
        <w:pStyle w:val="Ingenmellomrom"/>
        <w:rPr>
          <w:rFonts w:ascii="Times New Roman" w:hAnsi="Times New Roman" w:cs="Times New Roman"/>
          <w:b/>
          <w:bCs/>
        </w:rPr>
      </w:pPr>
      <w:r w:rsidRPr="00FC3752">
        <w:rPr>
          <w:rFonts w:ascii="Times New Roman" w:hAnsi="Times New Roman" w:cs="Times New Roman"/>
          <w:b/>
          <w:bCs/>
        </w:rPr>
        <w:t xml:space="preserve">En ekstra miljøterapeut </w:t>
      </w:r>
      <w:proofErr w:type="spellStart"/>
      <w:proofErr w:type="gramStart"/>
      <w:r w:rsidRPr="00FC3752">
        <w:rPr>
          <w:rFonts w:ascii="Times New Roman" w:hAnsi="Times New Roman" w:cs="Times New Roman"/>
          <w:b/>
          <w:bCs/>
        </w:rPr>
        <w:t>pr.skole</w:t>
      </w:r>
      <w:proofErr w:type="spellEnd"/>
      <w:proofErr w:type="gramEnd"/>
      <w:r w:rsidRPr="00FC3752">
        <w:rPr>
          <w:rFonts w:ascii="Times New Roman" w:hAnsi="Times New Roman" w:cs="Times New Roman"/>
          <w:b/>
          <w:bCs/>
        </w:rPr>
        <w:t>: + 6.3 MNOK BARNESKOLE</w:t>
      </w:r>
    </w:p>
    <w:p w14:paraId="22928BFF" w14:textId="77777777" w:rsidR="00845D62" w:rsidRPr="00FC3752" w:rsidRDefault="00845D62" w:rsidP="00845D62">
      <w:pPr>
        <w:pStyle w:val="Ingenmellomrom"/>
        <w:rPr>
          <w:rFonts w:ascii="Times New Roman" w:hAnsi="Times New Roman" w:cs="Times New Roman"/>
        </w:rPr>
      </w:pPr>
      <w:r w:rsidRPr="00FC3752">
        <w:rPr>
          <w:rFonts w:ascii="Times New Roman" w:hAnsi="Times New Roman" w:cs="Times New Roman"/>
        </w:rPr>
        <w:t xml:space="preserve">Laget rundt eleven må styrkes. Vi erfarer et skolevesen som er redusert til det aller ytterste, og det lar seg ikke lengre gjøre på en klok måte å forebygge, men man må reparere – eller bistå barn som står i store kriser. Målet </w:t>
      </w:r>
      <w:r>
        <w:rPr>
          <w:rFonts w:ascii="Times New Roman" w:hAnsi="Times New Roman" w:cs="Times New Roman"/>
        </w:rPr>
        <w:t xml:space="preserve">til AP, SV, SP og MDG </w:t>
      </w:r>
      <w:r w:rsidRPr="00FC3752">
        <w:rPr>
          <w:rFonts w:ascii="Times New Roman" w:hAnsi="Times New Roman" w:cs="Times New Roman"/>
        </w:rPr>
        <w:t xml:space="preserve">er å styrke laget med en miljøterapeut ekstra </w:t>
      </w:r>
      <w:proofErr w:type="spellStart"/>
      <w:proofErr w:type="gramStart"/>
      <w:r w:rsidRPr="00FC3752">
        <w:rPr>
          <w:rFonts w:ascii="Times New Roman" w:hAnsi="Times New Roman" w:cs="Times New Roman"/>
        </w:rPr>
        <w:t>pr.skole</w:t>
      </w:r>
      <w:proofErr w:type="spellEnd"/>
      <w:proofErr w:type="gramEnd"/>
      <w:r w:rsidRPr="00FC3752">
        <w:rPr>
          <w:rFonts w:ascii="Times New Roman" w:hAnsi="Times New Roman" w:cs="Times New Roman"/>
        </w:rPr>
        <w:t xml:space="preserve">, men </w:t>
      </w:r>
      <w:r>
        <w:rPr>
          <w:rFonts w:ascii="Times New Roman" w:hAnsi="Times New Roman" w:cs="Times New Roman"/>
        </w:rPr>
        <w:t>vi har</w:t>
      </w:r>
      <w:r w:rsidRPr="00FC3752">
        <w:rPr>
          <w:rFonts w:ascii="Times New Roman" w:hAnsi="Times New Roman" w:cs="Times New Roman"/>
        </w:rPr>
        <w:t xml:space="preserve"> oppstart med de fem største barneskolene i 2026.</w:t>
      </w:r>
      <w:r>
        <w:rPr>
          <w:rFonts w:ascii="Times New Roman" w:hAnsi="Times New Roman" w:cs="Times New Roman"/>
        </w:rPr>
        <w:t xml:space="preserve"> </w:t>
      </w:r>
      <w:r w:rsidRPr="00FC3752">
        <w:rPr>
          <w:rFonts w:ascii="Times New Roman" w:hAnsi="Times New Roman" w:cs="Times New Roman"/>
        </w:rPr>
        <w:t xml:space="preserve"> </w:t>
      </w:r>
    </w:p>
    <w:p w14:paraId="6B117F10" w14:textId="77777777" w:rsidR="00845D62" w:rsidRDefault="00845D62" w:rsidP="00845D62">
      <w:pPr>
        <w:pStyle w:val="Ingenmellomrom"/>
        <w:rPr>
          <w:rFonts w:ascii="Times New Roman" w:hAnsi="Times New Roman" w:cs="Times New Roman"/>
        </w:rPr>
      </w:pPr>
    </w:p>
    <w:p w14:paraId="19448951" w14:textId="77777777" w:rsidR="00845D62" w:rsidRPr="00913815" w:rsidRDefault="00845D62" w:rsidP="00845D62">
      <w:pPr>
        <w:pStyle w:val="Ingenmellomrom"/>
        <w:rPr>
          <w:rFonts w:ascii="Times New Roman" w:hAnsi="Times New Roman" w:cs="Times New Roman"/>
          <w:b/>
          <w:bCs/>
        </w:rPr>
      </w:pPr>
      <w:r w:rsidRPr="00913815">
        <w:rPr>
          <w:rFonts w:ascii="Times New Roman" w:hAnsi="Times New Roman" w:cs="Times New Roman"/>
          <w:b/>
          <w:bCs/>
        </w:rPr>
        <w:t xml:space="preserve">Digitalisering i skolen: </w:t>
      </w:r>
      <w:r>
        <w:rPr>
          <w:rFonts w:ascii="Times New Roman" w:hAnsi="Times New Roman" w:cs="Times New Roman"/>
          <w:b/>
          <w:bCs/>
        </w:rPr>
        <w:t xml:space="preserve">- </w:t>
      </w:r>
      <w:r w:rsidRPr="00913815">
        <w:rPr>
          <w:rFonts w:ascii="Times New Roman" w:hAnsi="Times New Roman" w:cs="Times New Roman"/>
          <w:b/>
          <w:bCs/>
        </w:rPr>
        <w:t>2 MNOK</w:t>
      </w:r>
    </w:p>
    <w:p w14:paraId="7554AFAE" w14:textId="77777777" w:rsidR="00845D62" w:rsidRPr="00E66F7D" w:rsidRDefault="00845D62" w:rsidP="00845D62">
      <w:pPr>
        <w:pStyle w:val="Ingenmellomrom"/>
        <w:rPr>
          <w:rFonts w:ascii="Times New Roman" w:hAnsi="Times New Roman" w:cs="Times New Roman"/>
        </w:rPr>
      </w:pPr>
      <w:r>
        <w:rPr>
          <w:rFonts w:ascii="Times New Roman" w:hAnsi="Times New Roman" w:cs="Times New Roman"/>
        </w:rPr>
        <w:t xml:space="preserve">Ap, SV, SP og MDG applauderer regjeringen Støre sitt arbeid med å redusere skjermbruk i skole og hjem. Det har fra 2024 blitt innført mobilfri skole, og det er en økt grad av bevissthet knyttet til konsekvenser av skjermbruk. Vi vil derfor også redusere den økonomiske innsatsen på feltet, og redusere potten «digitalisering i skolen» fra 13 MNOK til 11 MNOK. </w:t>
      </w:r>
    </w:p>
    <w:p w14:paraId="4CE49C73" w14:textId="77777777" w:rsidR="00845D62" w:rsidRDefault="00845D62" w:rsidP="00845D62">
      <w:pPr>
        <w:pStyle w:val="Ingenmellomrom"/>
        <w:rPr>
          <w:rFonts w:ascii="Times New Roman" w:hAnsi="Times New Roman" w:cs="Times New Roman"/>
        </w:rPr>
      </w:pPr>
    </w:p>
    <w:p w14:paraId="7952B387" w14:textId="77777777" w:rsidR="00845D62" w:rsidRPr="00E66F7D" w:rsidRDefault="00845D62" w:rsidP="00845D62">
      <w:pPr>
        <w:pStyle w:val="Ingenmellomrom"/>
        <w:rPr>
          <w:rFonts w:ascii="Times New Roman" w:hAnsi="Times New Roman" w:cs="Times New Roman"/>
          <w:b/>
          <w:bCs/>
        </w:rPr>
      </w:pPr>
      <w:r>
        <w:rPr>
          <w:rFonts w:ascii="Times New Roman" w:hAnsi="Times New Roman" w:cs="Times New Roman"/>
          <w:b/>
          <w:bCs/>
        </w:rPr>
        <w:t>Barnevern</w:t>
      </w:r>
      <w:r w:rsidRPr="00E66F7D">
        <w:rPr>
          <w:rFonts w:ascii="Times New Roman" w:hAnsi="Times New Roman" w:cs="Times New Roman"/>
          <w:b/>
          <w:bCs/>
        </w:rPr>
        <w:t xml:space="preserve">: </w:t>
      </w:r>
      <w:r>
        <w:rPr>
          <w:rFonts w:ascii="Times New Roman" w:hAnsi="Times New Roman" w:cs="Times New Roman"/>
          <w:b/>
          <w:bCs/>
        </w:rPr>
        <w:t>+ 2 MNOK</w:t>
      </w:r>
    </w:p>
    <w:p w14:paraId="74BE3461" w14:textId="77777777" w:rsidR="00845D62" w:rsidRDefault="00845D62" w:rsidP="00845D62">
      <w:pPr>
        <w:pStyle w:val="Ingenmellomrom"/>
        <w:rPr>
          <w:rFonts w:ascii="Times New Roman" w:hAnsi="Times New Roman" w:cs="Times New Roman"/>
        </w:rPr>
      </w:pPr>
      <w:r>
        <w:rPr>
          <w:rFonts w:ascii="Times New Roman" w:hAnsi="Times New Roman" w:cs="Times New Roman"/>
        </w:rPr>
        <w:lastRenderedPageBreak/>
        <w:t xml:space="preserve">Innledningsvis i kommunedirektørens forslag beskrives en av hovedutfordringene i oppvekstområdet en økende mangel på fosterhjem. Parallelt med dette sier 7 av 10 fosterforeldre at de ikke kan anbefale andre å påta seg et fosterhjemsoppdrag. </w:t>
      </w:r>
    </w:p>
    <w:p w14:paraId="3FEC74A2" w14:textId="77777777" w:rsidR="00845D62" w:rsidRDefault="00845D62" w:rsidP="00845D62">
      <w:pPr>
        <w:pStyle w:val="Ingenmellomrom"/>
        <w:rPr>
          <w:rFonts w:ascii="Times New Roman" w:hAnsi="Times New Roman" w:cs="Times New Roman"/>
        </w:rPr>
      </w:pPr>
      <w:r>
        <w:rPr>
          <w:rFonts w:ascii="Times New Roman" w:hAnsi="Times New Roman" w:cs="Times New Roman"/>
        </w:rPr>
        <w:t xml:space="preserve">At det samtidig da foreslås reduksjoner i avlastning, hjelpetiltak og besøkshjem – fremstår uforståelig, da det er nettopp dette fosterhjemmene peker på som suksesskriterier. En institusjonsplass kan nå koste opp mot 190.000 i måneden, noe som viser ganske tydelig hvor kommunens arbeid bør legges inn. Reduksjonen i barnevernet gjennomføres derfor ikke. </w:t>
      </w:r>
    </w:p>
    <w:p w14:paraId="6D434D61" w14:textId="77777777" w:rsidR="00845D62" w:rsidRDefault="00845D62" w:rsidP="00845D62">
      <w:pPr>
        <w:pStyle w:val="Ingenmellomrom"/>
        <w:rPr>
          <w:rFonts w:ascii="Times New Roman" w:hAnsi="Times New Roman" w:cs="Times New Roman"/>
        </w:rPr>
      </w:pPr>
    </w:p>
    <w:p w14:paraId="49FC7CF8" w14:textId="77777777" w:rsidR="00845D62" w:rsidRPr="001D38A5" w:rsidRDefault="00845D62" w:rsidP="00845D62">
      <w:pPr>
        <w:pStyle w:val="Ingenmellomrom"/>
        <w:rPr>
          <w:rFonts w:ascii="Times New Roman" w:hAnsi="Times New Roman" w:cs="Times New Roman"/>
          <w:b/>
          <w:bCs/>
        </w:rPr>
      </w:pPr>
      <w:r w:rsidRPr="001D38A5">
        <w:rPr>
          <w:rFonts w:ascii="Times New Roman" w:hAnsi="Times New Roman" w:cs="Times New Roman"/>
          <w:b/>
          <w:bCs/>
        </w:rPr>
        <w:t xml:space="preserve">Skolebibliotekene styrkes: </w:t>
      </w:r>
      <w:r>
        <w:rPr>
          <w:rFonts w:ascii="Times New Roman" w:hAnsi="Times New Roman" w:cs="Times New Roman"/>
          <w:b/>
          <w:bCs/>
        </w:rPr>
        <w:t>1 MNOK</w:t>
      </w:r>
    </w:p>
    <w:p w14:paraId="7653244F" w14:textId="77777777" w:rsidR="00845D62" w:rsidRDefault="00845D62" w:rsidP="00845D62">
      <w:pPr>
        <w:pStyle w:val="Ingenmellomrom"/>
        <w:rPr>
          <w:rFonts w:ascii="Times New Roman" w:hAnsi="Times New Roman" w:cs="Times New Roman"/>
        </w:rPr>
      </w:pPr>
      <w:r w:rsidRPr="001D38A5">
        <w:rPr>
          <w:rFonts w:ascii="Times New Roman" w:hAnsi="Times New Roman" w:cs="Times New Roman"/>
        </w:rPr>
        <w:t>Behovet for å legge bedre til rette for å skape økt leselyst er viktig. Bibliotekene skal være gode møteplasser for elevene. Stillerom, læringsverksted og avkobling fra den ordinære skoledagen.</w:t>
      </w:r>
    </w:p>
    <w:p w14:paraId="6EA4F251" w14:textId="77777777" w:rsidR="00845D62" w:rsidRDefault="00845D62" w:rsidP="00845D62">
      <w:pPr>
        <w:pStyle w:val="Ingenmellomrom"/>
        <w:rPr>
          <w:rFonts w:ascii="Times New Roman" w:hAnsi="Times New Roman" w:cs="Times New Roman"/>
        </w:rPr>
      </w:pPr>
    </w:p>
    <w:p w14:paraId="48F104F0" w14:textId="77777777" w:rsidR="00845D62" w:rsidRPr="001D38A5" w:rsidRDefault="00845D62" w:rsidP="00845D62">
      <w:pPr>
        <w:pStyle w:val="Ingenmellomrom"/>
        <w:rPr>
          <w:rFonts w:ascii="Times New Roman" w:hAnsi="Times New Roman" w:cs="Times New Roman"/>
          <w:b/>
          <w:bCs/>
        </w:rPr>
      </w:pPr>
      <w:r w:rsidRPr="001D38A5">
        <w:rPr>
          <w:rFonts w:ascii="Times New Roman" w:hAnsi="Times New Roman" w:cs="Times New Roman"/>
          <w:b/>
          <w:bCs/>
        </w:rPr>
        <w:t xml:space="preserve">Bemanning barnehage og SFO: </w:t>
      </w:r>
    </w:p>
    <w:p w14:paraId="61573A3C" w14:textId="77777777" w:rsidR="00845D62" w:rsidRDefault="00845D62" w:rsidP="00845D62">
      <w:pPr>
        <w:pStyle w:val="Ingenmellomrom"/>
        <w:rPr>
          <w:rFonts w:ascii="Times New Roman" w:hAnsi="Times New Roman" w:cs="Times New Roman"/>
        </w:rPr>
      </w:pPr>
      <w:r>
        <w:rPr>
          <w:rFonts w:ascii="Times New Roman" w:hAnsi="Times New Roman" w:cs="Times New Roman"/>
        </w:rPr>
        <w:t xml:space="preserve">Regjeringen har avsatt midler til økt bemanning i barnehage og SFO. Det forventes at disse midlene benyttes til dette i 2026. </w:t>
      </w:r>
    </w:p>
    <w:p w14:paraId="6A6201D6" w14:textId="77777777" w:rsidR="00845D62" w:rsidRDefault="00845D62" w:rsidP="00845D62">
      <w:pPr>
        <w:pStyle w:val="Ingenmellomrom"/>
        <w:rPr>
          <w:rFonts w:ascii="Times New Roman" w:hAnsi="Times New Roman" w:cs="Times New Roman"/>
        </w:rPr>
      </w:pPr>
    </w:p>
    <w:p w14:paraId="4CED5A1D" w14:textId="77777777" w:rsidR="00845D62" w:rsidRPr="00732135" w:rsidRDefault="00845D62" w:rsidP="00845D62">
      <w:pPr>
        <w:pStyle w:val="Ingenmellomrom"/>
        <w:rPr>
          <w:rFonts w:ascii="Times New Roman" w:hAnsi="Times New Roman" w:cs="Times New Roman"/>
          <w:b/>
          <w:bCs/>
        </w:rPr>
      </w:pPr>
      <w:r w:rsidRPr="00732135">
        <w:rPr>
          <w:rFonts w:ascii="Times New Roman" w:hAnsi="Times New Roman" w:cs="Times New Roman"/>
          <w:b/>
          <w:bCs/>
        </w:rPr>
        <w:t xml:space="preserve">Prosjekt tidstyver: </w:t>
      </w:r>
    </w:p>
    <w:p w14:paraId="48A6EF8A" w14:textId="77777777" w:rsidR="00845D62" w:rsidRPr="00732135" w:rsidRDefault="00845D62" w:rsidP="00845D62">
      <w:pPr>
        <w:pStyle w:val="Ingenmellomrom"/>
        <w:rPr>
          <w:rFonts w:ascii="Times New Roman" w:hAnsi="Times New Roman" w:cs="Times New Roman"/>
        </w:rPr>
      </w:pPr>
      <w:r w:rsidRPr="00732135">
        <w:rPr>
          <w:rFonts w:ascii="Times New Roman" w:hAnsi="Times New Roman" w:cs="Times New Roman"/>
        </w:rPr>
        <w:t>Målet er å redusere aktiviteter som ansatte i dag bruker sin arbeidstid på, men som kan tas bort uten at det går utover de lovpålagte tjenestene. I en tid med knappe ressurser og høye forventninger bør aktiviteter og byråkratiske rapporterings aktiviteter reduseres der det er mulig. Aktiviteter som tas bort skal frigjøre tid for de ansatte til å jobbe med sine primæroppgaver til det beste for barn, unge og foresatte.</w:t>
      </w:r>
    </w:p>
    <w:p w14:paraId="47405547" w14:textId="77777777" w:rsidR="00845D62" w:rsidRPr="00732135" w:rsidRDefault="00845D62" w:rsidP="00845D62">
      <w:pPr>
        <w:pStyle w:val="Ingenmellomrom"/>
        <w:rPr>
          <w:rFonts w:ascii="Times New Roman" w:hAnsi="Times New Roman" w:cs="Times New Roman"/>
        </w:rPr>
      </w:pPr>
      <w:r w:rsidRPr="00732135">
        <w:rPr>
          <w:rFonts w:ascii="Times New Roman" w:hAnsi="Times New Roman" w:cs="Times New Roman"/>
        </w:rPr>
        <w:t> </w:t>
      </w:r>
    </w:p>
    <w:p w14:paraId="0A145DF6" w14:textId="77777777" w:rsidR="00845D62" w:rsidRDefault="00845D62" w:rsidP="00845D62">
      <w:pPr>
        <w:pStyle w:val="Ingenmellomrom"/>
        <w:rPr>
          <w:rFonts w:ascii="Times New Roman" w:hAnsi="Times New Roman" w:cs="Times New Roman"/>
        </w:rPr>
      </w:pPr>
      <w:r w:rsidRPr="00732135">
        <w:rPr>
          <w:rFonts w:ascii="Times New Roman" w:hAnsi="Times New Roman" w:cs="Times New Roman"/>
        </w:rPr>
        <w:t xml:space="preserve">Administrasjonen skal sammen med rektorer, styrere, lærere, andre ansatte og fagforeninger innhente forslag til rapporteringer/aktiviteter som kan reduseres eller tas helt bort. </w:t>
      </w:r>
    </w:p>
    <w:p w14:paraId="0D712EB7" w14:textId="77777777" w:rsidR="0074056B" w:rsidRDefault="0074056B" w:rsidP="00845D62">
      <w:pPr>
        <w:pStyle w:val="Ingenmellomrom"/>
        <w:rPr>
          <w:rFonts w:ascii="Times New Roman" w:hAnsi="Times New Roman" w:cs="Times New Roman"/>
        </w:rPr>
      </w:pPr>
    </w:p>
    <w:p w14:paraId="5A911C6D" w14:textId="7744174D" w:rsidR="0074056B" w:rsidRPr="0074056B" w:rsidRDefault="0074056B" w:rsidP="00845D62">
      <w:pPr>
        <w:pStyle w:val="Ingenmellomrom"/>
        <w:rPr>
          <w:rFonts w:ascii="Times New Roman" w:hAnsi="Times New Roman" w:cs="Times New Roman"/>
          <w:b/>
          <w:bCs/>
        </w:rPr>
      </w:pPr>
      <w:r w:rsidRPr="0074056B">
        <w:rPr>
          <w:rFonts w:ascii="Times New Roman" w:hAnsi="Times New Roman" w:cs="Times New Roman"/>
          <w:b/>
          <w:bCs/>
        </w:rPr>
        <w:t xml:space="preserve">MIKS: </w:t>
      </w:r>
    </w:p>
    <w:p w14:paraId="2B1B7363" w14:textId="100A36BA" w:rsidR="0074056B" w:rsidRDefault="0074056B" w:rsidP="00845D62">
      <w:pPr>
        <w:pStyle w:val="Ingenmellomrom"/>
        <w:rPr>
          <w:rFonts w:ascii="Times New Roman" w:hAnsi="Times New Roman" w:cs="Times New Roman"/>
        </w:rPr>
      </w:pPr>
      <w:r>
        <w:rPr>
          <w:rFonts w:ascii="Times New Roman" w:hAnsi="Times New Roman" w:cs="Times New Roman"/>
        </w:rPr>
        <w:t xml:space="preserve">Miks har vist seg som et særs godt tiltak og verktøy for å fremme inkludering, hindre utenforskap og gi fellesskap til barn via </w:t>
      </w:r>
      <w:proofErr w:type="spellStart"/>
      <w:r>
        <w:rPr>
          <w:rFonts w:ascii="Times New Roman" w:hAnsi="Times New Roman" w:cs="Times New Roman"/>
        </w:rPr>
        <w:t>samskaping</w:t>
      </w:r>
      <w:proofErr w:type="spellEnd"/>
      <w:r>
        <w:rPr>
          <w:rFonts w:ascii="Times New Roman" w:hAnsi="Times New Roman" w:cs="Times New Roman"/>
        </w:rPr>
        <w:t xml:space="preserve"> av kultur. Modellen er utprøvd, erkjent god – og gir veldig meningsfullt innhold i mange barns liv med behov for nettopp det. Å pålegge en enhet et tiltak til </w:t>
      </w:r>
      <w:proofErr w:type="gramStart"/>
      <w:r>
        <w:rPr>
          <w:rFonts w:ascii="Times New Roman" w:hAnsi="Times New Roman" w:cs="Times New Roman"/>
        </w:rPr>
        <w:t>850.000,-</w:t>
      </w:r>
      <w:proofErr w:type="gramEnd"/>
      <w:r>
        <w:rPr>
          <w:rFonts w:ascii="Times New Roman" w:hAnsi="Times New Roman" w:cs="Times New Roman"/>
        </w:rPr>
        <w:t xml:space="preserve"> fremstår urealistisk, og Ap, SV, SP og MDG foreslår å </w:t>
      </w:r>
      <w:proofErr w:type="spellStart"/>
      <w:r>
        <w:rPr>
          <w:rFonts w:ascii="Times New Roman" w:hAnsi="Times New Roman" w:cs="Times New Roman"/>
        </w:rPr>
        <w:t>tilleggsbevilge</w:t>
      </w:r>
      <w:proofErr w:type="spellEnd"/>
      <w:r>
        <w:rPr>
          <w:rFonts w:ascii="Times New Roman" w:hAnsi="Times New Roman" w:cs="Times New Roman"/>
        </w:rPr>
        <w:t xml:space="preserve"> disse midlene. </w:t>
      </w:r>
    </w:p>
    <w:p w14:paraId="4A655FB0" w14:textId="77777777" w:rsidR="00845D62" w:rsidRPr="00732135" w:rsidRDefault="00845D62" w:rsidP="00845D62">
      <w:pPr>
        <w:pStyle w:val="Ingenmellomrom"/>
        <w:rPr>
          <w:rFonts w:ascii="Times New Roman" w:hAnsi="Times New Roman" w:cs="Times New Roman"/>
        </w:rPr>
      </w:pPr>
    </w:p>
    <w:p w14:paraId="0300460B" w14:textId="77777777" w:rsidR="00845D62" w:rsidRPr="00223495" w:rsidRDefault="00845D62" w:rsidP="00845D62">
      <w:pPr>
        <w:pStyle w:val="Overskrift1"/>
        <w:rPr>
          <w:rFonts w:ascii="Times New Roman" w:hAnsi="Times New Roman" w:cs="Times New Roman"/>
          <w:b/>
          <w:bCs/>
          <w:color w:val="auto"/>
          <w:sz w:val="24"/>
          <w:szCs w:val="24"/>
        </w:rPr>
      </w:pPr>
      <w:bookmarkStart w:id="4" w:name="_Toc214278466"/>
      <w:r w:rsidRPr="00223495">
        <w:rPr>
          <w:rFonts w:ascii="Times New Roman" w:hAnsi="Times New Roman" w:cs="Times New Roman"/>
          <w:b/>
          <w:bCs/>
          <w:color w:val="auto"/>
          <w:sz w:val="24"/>
          <w:szCs w:val="24"/>
        </w:rPr>
        <w:t>UTVALG FOR TEKNISK OG EN OFFENSIV NÆRINGSPOLITIKK:</w:t>
      </w:r>
      <w:bookmarkEnd w:id="4"/>
      <w:r w:rsidRPr="00223495">
        <w:rPr>
          <w:rFonts w:ascii="Times New Roman" w:hAnsi="Times New Roman" w:cs="Times New Roman"/>
          <w:b/>
          <w:bCs/>
          <w:color w:val="auto"/>
          <w:sz w:val="24"/>
          <w:szCs w:val="24"/>
        </w:rPr>
        <w:t xml:space="preserve"> </w:t>
      </w:r>
    </w:p>
    <w:p w14:paraId="3C8BCB38" w14:textId="77777777" w:rsidR="00845D62" w:rsidRDefault="00845D62" w:rsidP="00845D62">
      <w:pPr>
        <w:pStyle w:val="Ingenmellomrom"/>
        <w:rPr>
          <w:rFonts w:ascii="Times New Roman" w:hAnsi="Times New Roman" w:cs="Times New Roman"/>
        </w:rPr>
      </w:pPr>
      <w:r>
        <w:rPr>
          <w:rFonts w:ascii="Times New Roman" w:hAnsi="Times New Roman" w:cs="Times New Roman"/>
        </w:rPr>
        <w:t xml:space="preserve">Hele grunnlaget for at det kan deles velferdstjenester er at det skapes arbeidsplasser og vekst. </w:t>
      </w:r>
    </w:p>
    <w:p w14:paraId="59FFF82A" w14:textId="77777777" w:rsidR="00845D62" w:rsidRDefault="00845D62" w:rsidP="00845D62">
      <w:pPr>
        <w:pStyle w:val="Ingenmellomrom"/>
        <w:rPr>
          <w:rFonts w:ascii="Times New Roman" w:hAnsi="Times New Roman" w:cs="Times New Roman"/>
        </w:rPr>
      </w:pPr>
      <w:r>
        <w:rPr>
          <w:rFonts w:ascii="Times New Roman" w:hAnsi="Times New Roman" w:cs="Times New Roman"/>
        </w:rPr>
        <w:t xml:space="preserve">Arbeid er det bærende elementet for å få familier ut av lavinntekt, få enkeltpersonen </w:t>
      </w:r>
      <w:proofErr w:type="gramStart"/>
      <w:r>
        <w:rPr>
          <w:rFonts w:ascii="Times New Roman" w:hAnsi="Times New Roman" w:cs="Times New Roman"/>
        </w:rPr>
        <w:t>integrert</w:t>
      </w:r>
      <w:proofErr w:type="gramEnd"/>
      <w:r>
        <w:rPr>
          <w:rFonts w:ascii="Times New Roman" w:hAnsi="Times New Roman" w:cs="Times New Roman"/>
        </w:rPr>
        <w:t xml:space="preserve"> i samfunnet og at det skapes verdier som igjen kan fordeles i form av velferd. </w:t>
      </w:r>
    </w:p>
    <w:p w14:paraId="4BE0456A" w14:textId="77777777" w:rsidR="00845D62" w:rsidRDefault="00845D62" w:rsidP="00845D62">
      <w:pPr>
        <w:pStyle w:val="Ingenmellomrom"/>
        <w:rPr>
          <w:rFonts w:ascii="Times New Roman" w:hAnsi="Times New Roman" w:cs="Times New Roman"/>
        </w:rPr>
      </w:pPr>
    </w:p>
    <w:p w14:paraId="75D3CB65" w14:textId="77777777" w:rsidR="00845D62" w:rsidRPr="00F375B1" w:rsidRDefault="00845D62" w:rsidP="00845D62">
      <w:pPr>
        <w:pStyle w:val="Ingenmellomrom"/>
        <w:rPr>
          <w:rFonts w:ascii="Times New Roman" w:hAnsi="Times New Roman" w:cs="Times New Roman"/>
          <w:b/>
          <w:bCs/>
        </w:rPr>
      </w:pPr>
      <w:r w:rsidRPr="00F375B1">
        <w:rPr>
          <w:rFonts w:ascii="Times New Roman" w:hAnsi="Times New Roman" w:cs="Times New Roman"/>
          <w:b/>
          <w:bCs/>
        </w:rPr>
        <w:t>Et attraktivt sentrum: + 1 MNOK</w:t>
      </w:r>
    </w:p>
    <w:p w14:paraId="592EE45D" w14:textId="77777777" w:rsidR="00845D62" w:rsidRDefault="00845D62" w:rsidP="00845D62">
      <w:pPr>
        <w:pStyle w:val="Ingenmellomrom"/>
        <w:rPr>
          <w:rFonts w:ascii="Times New Roman" w:hAnsi="Times New Roman" w:cs="Times New Roman"/>
        </w:rPr>
      </w:pPr>
      <w:r>
        <w:rPr>
          <w:rFonts w:ascii="Times New Roman" w:hAnsi="Times New Roman" w:cs="Times New Roman"/>
        </w:rPr>
        <w:t xml:space="preserve">Ap, SV, Sp og MDG beklager at den millionen som ble bevilget til Mersmak og tiltak i sentrum ble kuttet i de borgerliges budsjettforslag for 2024. Sentrum har store behov og solid potensial, og med en forskjønnelse av gateløp mv. er det behov for å stimulere til økt aktivitet parallelt med dette: </w:t>
      </w:r>
    </w:p>
    <w:p w14:paraId="76FBBB98" w14:textId="77777777" w:rsidR="00845D62" w:rsidRDefault="00845D62" w:rsidP="00845D62">
      <w:pPr>
        <w:pStyle w:val="Ingenmellomrom"/>
        <w:rPr>
          <w:rFonts w:ascii="Times New Roman" w:hAnsi="Times New Roman" w:cs="Times New Roman"/>
        </w:rPr>
      </w:pPr>
    </w:p>
    <w:p w14:paraId="3258A111" w14:textId="77777777" w:rsidR="00845D62" w:rsidRPr="00F375B1" w:rsidRDefault="00845D62" w:rsidP="00845D62">
      <w:pPr>
        <w:pStyle w:val="Ingenmellomrom"/>
        <w:rPr>
          <w:rFonts w:ascii="Times New Roman" w:hAnsi="Times New Roman" w:cs="Times New Roman"/>
          <w:b/>
          <w:bCs/>
        </w:rPr>
      </w:pPr>
      <w:r w:rsidRPr="00F375B1">
        <w:rPr>
          <w:rFonts w:ascii="Times New Roman" w:hAnsi="Times New Roman" w:cs="Times New Roman"/>
          <w:b/>
          <w:bCs/>
        </w:rPr>
        <w:t xml:space="preserve">Et eget utvalg for næring og arbeid: </w:t>
      </w:r>
      <w:r>
        <w:rPr>
          <w:rFonts w:ascii="Times New Roman" w:hAnsi="Times New Roman" w:cs="Times New Roman"/>
          <w:b/>
          <w:bCs/>
        </w:rPr>
        <w:t>+ 0,4 MNOK</w:t>
      </w:r>
    </w:p>
    <w:p w14:paraId="0D27E3EB" w14:textId="77777777" w:rsidR="00845D62" w:rsidRPr="00AE31EC" w:rsidRDefault="00845D62" w:rsidP="00845D62">
      <w:pPr>
        <w:pStyle w:val="Ingenmellomrom"/>
        <w:rPr>
          <w:rFonts w:ascii="Times New Roman" w:hAnsi="Times New Roman" w:cs="Times New Roman"/>
        </w:rPr>
      </w:pPr>
      <w:r w:rsidRPr="00AE31EC">
        <w:rPr>
          <w:rFonts w:ascii="Times New Roman" w:hAnsi="Times New Roman" w:cs="Times New Roman"/>
        </w:rPr>
        <w:t xml:space="preserve">Næringspolitikk tillegges i dag formannskapets ansvarsområde. Formannskapet har ingen kapasitet til å følge utvikling, trender og være aktivt deltakende på næringslivets premisser, </w:t>
      </w:r>
      <w:r w:rsidRPr="00AE31EC">
        <w:rPr>
          <w:rFonts w:ascii="Times New Roman" w:hAnsi="Times New Roman" w:cs="Times New Roman"/>
        </w:rPr>
        <w:lastRenderedPageBreak/>
        <w:t xml:space="preserve">når man samtidig skal forvalte og forberede alle andre saker fra sektorene frem mot bystyrebehandling. </w:t>
      </w:r>
    </w:p>
    <w:p w14:paraId="4E5F6093" w14:textId="77777777" w:rsidR="00845D62" w:rsidRDefault="00845D62" w:rsidP="00845D62">
      <w:pPr>
        <w:pStyle w:val="Ingenmellomrom"/>
        <w:rPr>
          <w:rFonts w:ascii="Times New Roman" w:hAnsi="Times New Roman" w:cs="Times New Roman"/>
        </w:rPr>
      </w:pPr>
    </w:p>
    <w:p w14:paraId="3C08B5B4" w14:textId="77777777" w:rsidR="00845D62" w:rsidRDefault="00845D62" w:rsidP="00845D62">
      <w:pPr>
        <w:pStyle w:val="Ingenmellomrom"/>
        <w:rPr>
          <w:rFonts w:ascii="Times New Roman" w:hAnsi="Times New Roman" w:cs="Times New Roman"/>
        </w:rPr>
      </w:pPr>
      <w:r w:rsidRPr="00F375B1">
        <w:rPr>
          <w:rFonts w:ascii="Times New Roman" w:hAnsi="Times New Roman" w:cs="Times New Roman"/>
        </w:rPr>
        <w:t xml:space="preserve">Det må etableres et hovedutvalg for næring og arbeid der tillitsvalgte fra privat sektor, næringsliv, NHO m.fl. deltar sammen med folkevalgte og drøfter morgendagens næringspolitiske løsninger i fellesskap. Hovedoppgaven for et hovedutvalg for næring og arbeid vil være tilgang på kraft og økt kvalifisering av mennesker til arbeidslivet, i tråd med næringslivets behov. </w:t>
      </w:r>
    </w:p>
    <w:p w14:paraId="352F8D1D" w14:textId="77777777" w:rsidR="00845D62" w:rsidRPr="00F375B1" w:rsidRDefault="00845D62" w:rsidP="00845D62">
      <w:pPr>
        <w:pStyle w:val="Ingenmellomrom"/>
        <w:rPr>
          <w:rFonts w:ascii="Times New Roman" w:hAnsi="Times New Roman" w:cs="Times New Roman"/>
        </w:rPr>
      </w:pPr>
    </w:p>
    <w:p w14:paraId="7C455963" w14:textId="77777777" w:rsidR="00845D62" w:rsidRPr="00F375B1" w:rsidRDefault="00845D62" w:rsidP="00845D62">
      <w:pPr>
        <w:pStyle w:val="Ingenmellomrom"/>
        <w:rPr>
          <w:rFonts w:ascii="Times New Roman" w:hAnsi="Times New Roman" w:cs="Times New Roman"/>
        </w:rPr>
      </w:pPr>
      <w:r w:rsidRPr="00F375B1">
        <w:rPr>
          <w:rFonts w:ascii="Times New Roman" w:hAnsi="Times New Roman" w:cs="Times New Roman"/>
        </w:rPr>
        <w:t xml:space="preserve">Å sikre at mennesker kommer ut i arbeid er Skienssamfunnets aller viktigste jobb. Kampen mot familiefattigdom handler både om kvalifisert arbeidskraft, </w:t>
      </w:r>
      <w:proofErr w:type="spellStart"/>
      <w:r w:rsidRPr="00F375B1">
        <w:rPr>
          <w:rFonts w:ascii="Times New Roman" w:hAnsi="Times New Roman" w:cs="Times New Roman"/>
        </w:rPr>
        <w:t>NAVs</w:t>
      </w:r>
      <w:proofErr w:type="spellEnd"/>
      <w:r w:rsidRPr="00F375B1">
        <w:rPr>
          <w:rFonts w:ascii="Times New Roman" w:hAnsi="Times New Roman" w:cs="Times New Roman"/>
        </w:rPr>
        <w:t xml:space="preserve"> rolle i kommunen og et langt tettere samarbeid med næringsliv, NHO og tillitsvalgte for privat sektor. </w:t>
      </w:r>
    </w:p>
    <w:p w14:paraId="0B833297" w14:textId="77777777" w:rsidR="00845D62" w:rsidRPr="00F375B1" w:rsidRDefault="00845D62" w:rsidP="00845D62">
      <w:pPr>
        <w:pStyle w:val="Ingenmellomrom"/>
        <w:rPr>
          <w:rFonts w:ascii="Times New Roman" w:hAnsi="Times New Roman" w:cs="Times New Roman"/>
        </w:rPr>
      </w:pPr>
      <w:r w:rsidRPr="00F375B1">
        <w:rPr>
          <w:rFonts w:ascii="Times New Roman" w:hAnsi="Times New Roman" w:cs="Times New Roman"/>
        </w:rPr>
        <w:t xml:space="preserve">Innretningen på næringsfondet må vurderes sett i lys av nytt utvalg, og det bør vurderes at egenkapitalen inngår for å drifte et nytt utvalg. </w:t>
      </w:r>
    </w:p>
    <w:p w14:paraId="433875A4" w14:textId="77777777" w:rsidR="00845D62" w:rsidRDefault="00845D62" w:rsidP="00845D62">
      <w:pPr>
        <w:pStyle w:val="Ingenmellomrom"/>
        <w:rPr>
          <w:rFonts w:ascii="Times New Roman" w:hAnsi="Times New Roman" w:cs="Times New Roman"/>
        </w:rPr>
      </w:pPr>
      <w:r w:rsidRPr="00F375B1">
        <w:rPr>
          <w:rFonts w:ascii="Times New Roman" w:hAnsi="Times New Roman" w:cs="Times New Roman"/>
        </w:rPr>
        <w:t>Fra 2026 dekkes driften opp av reduksjonen av antall utvalgsmedlemmer i andre utvalg fra 13 til 11.</w:t>
      </w:r>
    </w:p>
    <w:p w14:paraId="6805E38D" w14:textId="77777777" w:rsidR="00845D62" w:rsidRDefault="00845D62" w:rsidP="00845D62">
      <w:pPr>
        <w:pStyle w:val="Ingenmellomrom"/>
        <w:rPr>
          <w:rFonts w:ascii="Times New Roman" w:hAnsi="Times New Roman" w:cs="Times New Roman"/>
        </w:rPr>
      </w:pPr>
    </w:p>
    <w:p w14:paraId="44F7834C" w14:textId="77777777" w:rsidR="00845D62" w:rsidRPr="00F375B1" w:rsidRDefault="00845D62" w:rsidP="00845D62">
      <w:pPr>
        <w:pStyle w:val="Ingenmellomrom"/>
        <w:rPr>
          <w:rFonts w:ascii="Times New Roman" w:hAnsi="Times New Roman" w:cs="Times New Roman"/>
          <w:b/>
          <w:bCs/>
        </w:rPr>
      </w:pPr>
      <w:r w:rsidRPr="00F375B1">
        <w:rPr>
          <w:rFonts w:ascii="Times New Roman" w:hAnsi="Times New Roman" w:cs="Times New Roman"/>
          <w:b/>
          <w:bCs/>
        </w:rPr>
        <w:t xml:space="preserve">Kraft: </w:t>
      </w:r>
    </w:p>
    <w:p w14:paraId="6674C3BD" w14:textId="77777777" w:rsidR="00845D62" w:rsidRDefault="00845D62" w:rsidP="00845D62">
      <w:pPr>
        <w:pStyle w:val="Ingenmellomrom"/>
        <w:rPr>
          <w:rFonts w:ascii="Times New Roman" w:hAnsi="Times New Roman" w:cs="Times New Roman"/>
        </w:rPr>
      </w:pPr>
      <w:r w:rsidRPr="00F375B1">
        <w:rPr>
          <w:rFonts w:ascii="Times New Roman" w:hAnsi="Times New Roman" w:cs="Times New Roman"/>
        </w:rPr>
        <w:t xml:space="preserve">Den største mangelvaren for industrien i Grenland </w:t>
      </w:r>
      <w:proofErr w:type="spellStart"/>
      <w:proofErr w:type="gramStart"/>
      <w:r w:rsidRPr="00F375B1">
        <w:rPr>
          <w:rFonts w:ascii="Times New Roman" w:hAnsi="Times New Roman" w:cs="Times New Roman"/>
        </w:rPr>
        <w:t>pr.idag</w:t>
      </w:r>
      <w:proofErr w:type="spellEnd"/>
      <w:proofErr w:type="gramEnd"/>
      <w:r w:rsidRPr="00F375B1">
        <w:rPr>
          <w:rFonts w:ascii="Times New Roman" w:hAnsi="Times New Roman" w:cs="Times New Roman"/>
        </w:rPr>
        <w:t xml:space="preserve">, er mangelen på kraft. Skien kommune må sette seg i førersetet for å utvikle fornybar energi. Det må iverksettes en kraftpolitisk strategi som befester hvilke kraftkilder som kan utvikles, på naturens premisser. Administrasjonen bes utrede hvilke områder som best kan egne seg for vindparker på land, i Skien. Utredningene starter ved å vurdere «grå arealer», altså arealer uten store naturinngrep.  </w:t>
      </w:r>
    </w:p>
    <w:p w14:paraId="28860E4A" w14:textId="77777777" w:rsidR="00845D62" w:rsidRDefault="00845D62" w:rsidP="00845D62">
      <w:pPr>
        <w:pStyle w:val="Ingenmellomrom"/>
        <w:rPr>
          <w:rFonts w:ascii="Times New Roman" w:hAnsi="Times New Roman" w:cs="Times New Roman"/>
        </w:rPr>
      </w:pPr>
    </w:p>
    <w:p w14:paraId="39DF048D" w14:textId="77777777" w:rsidR="00845D62" w:rsidRDefault="00845D62" w:rsidP="00845D62">
      <w:pPr>
        <w:pStyle w:val="Ingenmellomrom"/>
        <w:rPr>
          <w:rFonts w:ascii="Times New Roman" w:hAnsi="Times New Roman" w:cs="Times New Roman"/>
          <w:b/>
          <w:bCs/>
        </w:rPr>
      </w:pPr>
      <w:r>
        <w:rPr>
          <w:rFonts w:ascii="Times New Roman" w:hAnsi="Times New Roman" w:cs="Times New Roman"/>
          <w:b/>
          <w:bCs/>
        </w:rPr>
        <w:t>Småprosjekter investering: -2 MNOK investering</w:t>
      </w:r>
    </w:p>
    <w:p w14:paraId="3BBE5CA1" w14:textId="77777777" w:rsidR="00845D62" w:rsidRDefault="00845D62" w:rsidP="00845D62">
      <w:pPr>
        <w:pStyle w:val="Ingenmellomrom"/>
        <w:rPr>
          <w:rFonts w:ascii="Times New Roman" w:hAnsi="Times New Roman" w:cs="Times New Roman"/>
        </w:rPr>
      </w:pPr>
      <w:r>
        <w:rPr>
          <w:rFonts w:ascii="Times New Roman" w:hAnsi="Times New Roman" w:cs="Times New Roman"/>
        </w:rPr>
        <w:t xml:space="preserve">Det er avsatt en administrativ buffer på kroner 6,1 MNOK i tillegg til 7.5 MNOK i Helse og </w:t>
      </w:r>
      <w:proofErr w:type="spellStart"/>
      <w:r>
        <w:rPr>
          <w:rFonts w:ascii="Times New Roman" w:hAnsi="Times New Roman" w:cs="Times New Roman"/>
        </w:rPr>
        <w:t>mestering</w:t>
      </w:r>
      <w:proofErr w:type="spellEnd"/>
      <w:r>
        <w:rPr>
          <w:rFonts w:ascii="Times New Roman" w:hAnsi="Times New Roman" w:cs="Times New Roman"/>
        </w:rPr>
        <w:t xml:space="preserve">, og 3.75 til oppvekst. </w:t>
      </w:r>
    </w:p>
    <w:p w14:paraId="10F46A4D" w14:textId="77777777" w:rsidR="00845D62" w:rsidRPr="00BE0216" w:rsidRDefault="00845D62" w:rsidP="00845D62">
      <w:pPr>
        <w:pStyle w:val="Ingenmellomrom"/>
        <w:rPr>
          <w:rFonts w:ascii="Times New Roman" w:hAnsi="Times New Roman" w:cs="Times New Roman"/>
        </w:rPr>
      </w:pPr>
      <w:r>
        <w:rPr>
          <w:rFonts w:ascii="Times New Roman" w:hAnsi="Times New Roman" w:cs="Times New Roman"/>
        </w:rPr>
        <w:t xml:space="preserve">Ap, SV, Sp og MDG reduserer denne bufferen i BDK med 2 MNOK, må sees i sammenheng med økningen i vedlikehold formålsbygg. </w:t>
      </w:r>
    </w:p>
    <w:p w14:paraId="0B9ECF56" w14:textId="77777777" w:rsidR="00845D62" w:rsidRDefault="00845D62" w:rsidP="00845D62">
      <w:pPr>
        <w:pStyle w:val="Ingenmellomrom"/>
        <w:rPr>
          <w:rFonts w:ascii="Times New Roman" w:hAnsi="Times New Roman" w:cs="Times New Roman"/>
          <w:b/>
          <w:bCs/>
        </w:rPr>
      </w:pPr>
    </w:p>
    <w:p w14:paraId="6684D508" w14:textId="77777777" w:rsidR="00845D62" w:rsidRDefault="00845D62" w:rsidP="00845D62">
      <w:pPr>
        <w:pStyle w:val="Ingenmellomrom"/>
        <w:rPr>
          <w:rFonts w:ascii="Times New Roman" w:hAnsi="Times New Roman" w:cs="Times New Roman"/>
          <w:b/>
          <w:bCs/>
        </w:rPr>
      </w:pPr>
      <w:r>
        <w:rPr>
          <w:rFonts w:ascii="Times New Roman" w:hAnsi="Times New Roman" w:cs="Times New Roman"/>
          <w:b/>
          <w:bCs/>
        </w:rPr>
        <w:t>Vedlikehold av formålsbygg: + 10 MNOK investering</w:t>
      </w:r>
    </w:p>
    <w:p w14:paraId="10ED75FE" w14:textId="77777777" w:rsidR="00845D62" w:rsidRPr="00BE0216" w:rsidRDefault="00845D62" w:rsidP="00845D62">
      <w:pPr>
        <w:pStyle w:val="Ingenmellomrom"/>
        <w:rPr>
          <w:rFonts w:ascii="Times New Roman" w:hAnsi="Times New Roman" w:cs="Times New Roman"/>
        </w:rPr>
      </w:pPr>
      <w:r>
        <w:rPr>
          <w:rFonts w:ascii="Times New Roman" w:hAnsi="Times New Roman" w:cs="Times New Roman"/>
        </w:rPr>
        <w:t xml:space="preserve">Flere av kommunens formålsbygg er i en dårlig tilstand, og vedlikehold blir kun dyrere ved at det utsettes. Det avsettes derfor økte kroner 10 MNOK av investeringsmidler til å vedlikeholde kommunens bygg. </w:t>
      </w:r>
    </w:p>
    <w:p w14:paraId="00D43BD6" w14:textId="77777777" w:rsidR="00845D62" w:rsidRDefault="00845D62" w:rsidP="00845D62">
      <w:pPr>
        <w:pStyle w:val="Ingenmellomrom"/>
        <w:rPr>
          <w:rFonts w:ascii="Times New Roman" w:hAnsi="Times New Roman" w:cs="Times New Roman"/>
          <w:b/>
          <w:bCs/>
        </w:rPr>
      </w:pPr>
    </w:p>
    <w:p w14:paraId="69083ACF" w14:textId="77777777" w:rsidR="00845D62" w:rsidRDefault="00845D62" w:rsidP="00845D62">
      <w:pPr>
        <w:pStyle w:val="Ingenmellomrom"/>
        <w:rPr>
          <w:rFonts w:ascii="Times New Roman" w:hAnsi="Times New Roman" w:cs="Times New Roman"/>
          <w:b/>
          <w:bCs/>
        </w:rPr>
      </w:pPr>
      <w:r w:rsidRPr="00FC3752">
        <w:rPr>
          <w:rFonts w:ascii="Times New Roman" w:hAnsi="Times New Roman" w:cs="Times New Roman"/>
          <w:b/>
          <w:bCs/>
        </w:rPr>
        <w:t>Aksjon skolevei:</w:t>
      </w:r>
      <w:r w:rsidRPr="006404C7">
        <w:rPr>
          <w:rFonts w:ascii="Times New Roman" w:hAnsi="Times New Roman" w:cs="Times New Roman"/>
          <w:b/>
          <w:bCs/>
        </w:rPr>
        <w:t xml:space="preserve"> </w:t>
      </w:r>
      <w:r>
        <w:rPr>
          <w:rFonts w:ascii="Times New Roman" w:hAnsi="Times New Roman" w:cs="Times New Roman"/>
          <w:b/>
          <w:bCs/>
        </w:rPr>
        <w:t>+ 1 MNOK investering</w:t>
      </w:r>
    </w:p>
    <w:p w14:paraId="7BC50EA2" w14:textId="77777777" w:rsidR="00845D62" w:rsidRPr="00FC3752" w:rsidRDefault="00845D62" w:rsidP="00845D62">
      <w:pPr>
        <w:pStyle w:val="Ingenmellomrom"/>
        <w:rPr>
          <w:rFonts w:ascii="Times New Roman" w:hAnsi="Times New Roman" w:cs="Times New Roman"/>
        </w:rPr>
      </w:pPr>
      <w:r w:rsidRPr="00FC3752">
        <w:rPr>
          <w:rFonts w:ascii="Times New Roman" w:hAnsi="Times New Roman" w:cs="Times New Roman"/>
        </w:rPr>
        <w:t xml:space="preserve">1 </w:t>
      </w:r>
      <w:proofErr w:type="spellStart"/>
      <w:r w:rsidRPr="00FC3752">
        <w:rPr>
          <w:rFonts w:ascii="Times New Roman" w:hAnsi="Times New Roman" w:cs="Times New Roman"/>
        </w:rPr>
        <w:t>mill</w:t>
      </w:r>
      <w:proofErr w:type="spellEnd"/>
      <w:r w:rsidRPr="00FC3752">
        <w:rPr>
          <w:rFonts w:ascii="Times New Roman" w:hAnsi="Times New Roman" w:cs="Times New Roman"/>
        </w:rPr>
        <w:t xml:space="preserve"> reduseres fra posten Småprosjekter investering og legges til Aksjon skolevei.</w:t>
      </w:r>
      <w:r w:rsidRPr="00FC3752">
        <w:rPr>
          <w:rFonts w:ascii="Times New Roman" w:hAnsi="Times New Roman" w:cs="Times New Roman"/>
        </w:rPr>
        <w:br/>
        <w:t xml:space="preserve">Vi er klar over at i Fylkeskommunens forslag til budsjett er denne posten foreslått fjernet. Dette er sterkt beklagelig, men desto mer bør vi ha </w:t>
      </w:r>
      <w:proofErr w:type="gramStart"/>
      <w:r w:rsidRPr="00FC3752">
        <w:rPr>
          <w:rFonts w:ascii="Times New Roman" w:hAnsi="Times New Roman" w:cs="Times New Roman"/>
        </w:rPr>
        <w:t>fokus</w:t>
      </w:r>
      <w:proofErr w:type="gramEnd"/>
      <w:r w:rsidRPr="00FC3752">
        <w:rPr>
          <w:rFonts w:ascii="Times New Roman" w:hAnsi="Times New Roman" w:cs="Times New Roman"/>
        </w:rPr>
        <w:t xml:space="preserve"> på dette området da det er mange uløste oppgaver i Trafikksikkerhetsplanen.</w:t>
      </w:r>
    </w:p>
    <w:p w14:paraId="51CF56AF" w14:textId="77777777" w:rsidR="00845D62" w:rsidRDefault="00845D62" w:rsidP="00845D62">
      <w:pPr>
        <w:pStyle w:val="Ingenmellomrom"/>
        <w:rPr>
          <w:rFonts w:ascii="Times New Roman" w:hAnsi="Times New Roman" w:cs="Times New Roman"/>
          <w:b/>
          <w:bCs/>
        </w:rPr>
      </w:pPr>
    </w:p>
    <w:p w14:paraId="1A3D5EE7" w14:textId="77777777" w:rsidR="00845D62" w:rsidRDefault="00845D62" w:rsidP="00845D62">
      <w:pPr>
        <w:pStyle w:val="Ingenmellomrom"/>
        <w:rPr>
          <w:rFonts w:ascii="Times New Roman" w:hAnsi="Times New Roman" w:cs="Times New Roman"/>
          <w:b/>
          <w:bCs/>
        </w:rPr>
      </w:pPr>
      <w:r>
        <w:rPr>
          <w:rFonts w:ascii="Times New Roman" w:hAnsi="Times New Roman" w:cs="Times New Roman"/>
          <w:b/>
          <w:bCs/>
        </w:rPr>
        <w:t>Vedlikehold GS-vei: + 1 MNOK investering</w:t>
      </w:r>
    </w:p>
    <w:p w14:paraId="3F6E89E7" w14:textId="77777777" w:rsidR="00845D62" w:rsidRDefault="00845D62" w:rsidP="00845D62">
      <w:pPr>
        <w:pStyle w:val="Ingenmellomrom"/>
        <w:rPr>
          <w:rFonts w:ascii="Times New Roman" w:hAnsi="Times New Roman" w:cs="Times New Roman"/>
        </w:rPr>
      </w:pPr>
      <w:r w:rsidRPr="00FC3752">
        <w:rPr>
          <w:rFonts w:ascii="Times New Roman" w:hAnsi="Times New Roman" w:cs="Times New Roman"/>
        </w:rPr>
        <w:t xml:space="preserve">Det foreslås å avsette 1 </w:t>
      </w:r>
      <w:proofErr w:type="spellStart"/>
      <w:r w:rsidRPr="00FC3752">
        <w:rPr>
          <w:rFonts w:ascii="Times New Roman" w:hAnsi="Times New Roman" w:cs="Times New Roman"/>
        </w:rPr>
        <w:t>mill</w:t>
      </w:r>
      <w:proofErr w:type="spellEnd"/>
      <w:r w:rsidRPr="00FC3752">
        <w:rPr>
          <w:rFonts w:ascii="Times New Roman" w:hAnsi="Times New Roman" w:cs="Times New Roman"/>
        </w:rPr>
        <w:t xml:space="preserve"> til vedlikehold/ asfaltering av GS veier</w:t>
      </w:r>
      <w:r>
        <w:rPr>
          <w:rFonts w:ascii="Times New Roman" w:hAnsi="Times New Roman" w:cs="Times New Roman"/>
        </w:rPr>
        <w:t xml:space="preserve">, som finansieres ved reduksjon i administrativ buffer småprosjekter. </w:t>
      </w:r>
    </w:p>
    <w:p w14:paraId="0D3A5B32" w14:textId="77777777" w:rsidR="007359F7" w:rsidRDefault="007359F7"/>
    <w:sectPr w:rsidR="007359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4437A"/>
    <w:multiLevelType w:val="hybridMultilevel"/>
    <w:tmpl w:val="3A48339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46FC72DB"/>
    <w:multiLevelType w:val="hybridMultilevel"/>
    <w:tmpl w:val="27E4A334"/>
    <w:lvl w:ilvl="0" w:tplc="CFF21AE6">
      <w:start w:val="1"/>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372077506">
    <w:abstractNumId w:val="0"/>
  </w:num>
  <w:num w:numId="2" w16cid:durableId="417600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D62"/>
    <w:rsid w:val="007359F7"/>
    <w:rsid w:val="0074056B"/>
    <w:rsid w:val="00845D62"/>
    <w:rsid w:val="00FE58C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36C8E"/>
  <w15:chartTrackingRefBased/>
  <w15:docId w15:val="{88F89F72-CB9A-485B-B037-67751622E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45D6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Overskrift2">
    <w:name w:val="heading 2"/>
    <w:basedOn w:val="Normal"/>
    <w:next w:val="Normal"/>
    <w:link w:val="Overskrift2Tegn"/>
    <w:uiPriority w:val="9"/>
    <w:semiHidden/>
    <w:unhideWhenUsed/>
    <w:qFormat/>
    <w:rsid w:val="00845D6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Overskrift3">
    <w:name w:val="heading 3"/>
    <w:basedOn w:val="Normal"/>
    <w:next w:val="Normal"/>
    <w:link w:val="Overskrift3Tegn"/>
    <w:uiPriority w:val="9"/>
    <w:semiHidden/>
    <w:unhideWhenUsed/>
    <w:qFormat/>
    <w:rsid w:val="00845D62"/>
    <w:pPr>
      <w:keepNext/>
      <w:keepLines/>
      <w:spacing w:before="160" w:after="80"/>
      <w:outlineLvl w:val="2"/>
    </w:pPr>
    <w:rPr>
      <w:rFonts w:eastAsiaTheme="majorEastAsia" w:cstheme="majorBidi"/>
      <w:color w:val="365F91" w:themeColor="accent1" w:themeShade="BF"/>
      <w:sz w:val="28"/>
      <w:szCs w:val="28"/>
    </w:rPr>
  </w:style>
  <w:style w:type="paragraph" w:styleId="Overskrift4">
    <w:name w:val="heading 4"/>
    <w:basedOn w:val="Normal"/>
    <w:next w:val="Normal"/>
    <w:link w:val="Overskrift4Tegn"/>
    <w:uiPriority w:val="9"/>
    <w:semiHidden/>
    <w:unhideWhenUsed/>
    <w:qFormat/>
    <w:rsid w:val="00845D62"/>
    <w:pPr>
      <w:keepNext/>
      <w:keepLines/>
      <w:spacing w:before="80" w:after="40"/>
      <w:outlineLvl w:val="3"/>
    </w:pPr>
    <w:rPr>
      <w:rFonts w:eastAsiaTheme="majorEastAsia" w:cstheme="majorBidi"/>
      <w:i/>
      <w:iCs/>
      <w:color w:val="365F91" w:themeColor="accent1" w:themeShade="BF"/>
    </w:rPr>
  </w:style>
  <w:style w:type="paragraph" w:styleId="Overskrift5">
    <w:name w:val="heading 5"/>
    <w:basedOn w:val="Normal"/>
    <w:next w:val="Normal"/>
    <w:link w:val="Overskrift5Tegn"/>
    <w:uiPriority w:val="9"/>
    <w:semiHidden/>
    <w:unhideWhenUsed/>
    <w:qFormat/>
    <w:rsid w:val="00845D62"/>
    <w:pPr>
      <w:keepNext/>
      <w:keepLines/>
      <w:spacing w:before="80" w:after="40"/>
      <w:outlineLvl w:val="4"/>
    </w:pPr>
    <w:rPr>
      <w:rFonts w:eastAsiaTheme="majorEastAsia" w:cstheme="majorBidi"/>
      <w:color w:val="365F91" w:themeColor="accent1" w:themeShade="BF"/>
    </w:rPr>
  </w:style>
  <w:style w:type="paragraph" w:styleId="Overskrift6">
    <w:name w:val="heading 6"/>
    <w:basedOn w:val="Normal"/>
    <w:next w:val="Normal"/>
    <w:link w:val="Overskrift6Tegn"/>
    <w:uiPriority w:val="9"/>
    <w:semiHidden/>
    <w:unhideWhenUsed/>
    <w:qFormat/>
    <w:rsid w:val="00845D6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45D6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45D6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45D62"/>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45D62"/>
    <w:rPr>
      <w:rFonts w:asciiTheme="majorHAnsi" w:eastAsiaTheme="majorEastAsia" w:hAnsiTheme="majorHAnsi" w:cstheme="majorBidi"/>
      <w:color w:val="365F91" w:themeColor="accent1" w:themeShade="BF"/>
      <w:sz w:val="40"/>
      <w:szCs w:val="40"/>
    </w:rPr>
  </w:style>
  <w:style w:type="character" w:customStyle="1" w:styleId="Overskrift2Tegn">
    <w:name w:val="Overskrift 2 Tegn"/>
    <w:basedOn w:val="Standardskriftforavsnitt"/>
    <w:link w:val="Overskrift2"/>
    <w:uiPriority w:val="9"/>
    <w:semiHidden/>
    <w:rsid w:val="00845D62"/>
    <w:rPr>
      <w:rFonts w:asciiTheme="majorHAnsi" w:eastAsiaTheme="majorEastAsia" w:hAnsiTheme="majorHAnsi" w:cstheme="majorBidi"/>
      <w:color w:val="365F91" w:themeColor="accent1" w:themeShade="BF"/>
      <w:sz w:val="32"/>
      <w:szCs w:val="32"/>
    </w:rPr>
  </w:style>
  <w:style w:type="character" w:customStyle="1" w:styleId="Overskrift3Tegn">
    <w:name w:val="Overskrift 3 Tegn"/>
    <w:basedOn w:val="Standardskriftforavsnitt"/>
    <w:link w:val="Overskrift3"/>
    <w:uiPriority w:val="9"/>
    <w:semiHidden/>
    <w:rsid w:val="00845D62"/>
    <w:rPr>
      <w:rFonts w:eastAsiaTheme="majorEastAsia" w:cstheme="majorBidi"/>
      <w:color w:val="365F91" w:themeColor="accent1" w:themeShade="BF"/>
      <w:sz w:val="28"/>
      <w:szCs w:val="28"/>
    </w:rPr>
  </w:style>
  <w:style w:type="character" w:customStyle="1" w:styleId="Overskrift4Tegn">
    <w:name w:val="Overskrift 4 Tegn"/>
    <w:basedOn w:val="Standardskriftforavsnitt"/>
    <w:link w:val="Overskrift4"/>
    <w:uiPriority w:val="9"/>
    <w:semiHidden/>
    <w:rsid w:val="00845D62"/>
    <w:rPr>
      <w:rFonts w:eastAsiaTheme="majorEastAsia" w:cstheme="majorBidi"/>
      <w:i/>
      <w:iCs/>
      <w:color w:val="365F91" w:themeColor="accent1" w:themeShade="BF"/>
    </w:rPr>
  </w:style>
  <w:style w:type="character" w:customStyle="1" w:styleId="Overskrift5Tegn">
    <w:name w:val="Overskrift 5 Tegn"/>
    <w:basedOn w:val="Standardskriftforavsnitt"/>
    <w:link w:val="Overskrift5"/>
    <w:uiPriority w:val="9"/>
    <w:semiHidden/>
    <w:rsid w:val="00845D62"/>
    <w:rPr>
      <w:rFonts w:eastAsiaTheme="majorEastAsia" w:cstheme="majorBidi"/>
      <w:color w:val="365F91" w:themeColor="accent1" w:themeShade="BF"/>
    </w:rPr>
  </w:style>
  <w:style w:type="character" w:customStyle="1" w:styleId="Overskrift6Tegn">
    <w:name w:val="Overskrift 6 Tegn"/>
    <w:basedOn w:val="Standardskriftforavsnitt"/>
    <w:link w:val="Overskrift6"/>
    <w:uiPriority w:val="9"/>
    <w:semiHidden/>
    <w:rsid w:val="00845D62"/>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45D62"/>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45D62"/>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45D62"/>
    <w:rPr>
      <w:rFonts w:eastAsiaTheme="majorEastAsia" w:cstheme="majorBidi"/>
      <w:color w:val="272727" w:themeColor="text1" w:themeTint="D8"/>
    </w:rPr>
  </w:style>
  <w:style w:type="paragraph" w:styleId="Tittel">
    <w:name w:val="Title"/>
    <w:basedOn w:val="Normal"/>
    <w:next w:val="Normal"/>
    <w:link w:val="TittelTegn"/>
    <w:uiPriority w:val="10"/>
    <w:qFormat/>
    <w:rsid w:val="00845D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45D62"/>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45D62"/>
    <w:pPr>
      <w:numPr>
        <w:ilvl w:val="1"/>
      </w:numPr>
      <w:spacing w:after="160"/>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45D62"/>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45D62"/>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845D62"/>
    <w:rPr>
      <w:i/>
      <w:iCs/>
      <w:color w:val="404040" w:themeColor="text1" w:themeTint="BF"/>
    </w:rPr>
  </w:style>
  <w:style w:type="paragraph" w:styleId="Listeavsnitt">
    <w:name w:val="List Paragraph"/>
    <w:basedOn w:val="Normal"/>
    <w:uiPriority w:val="34"/>
    <w:qFormat/>
    <w:rsid w:val="00845D62"/>
    <w:pPr>
      <w:ind w:left="720"/>
      <w:contextualSpacing/>
    </w:pPr>
  </w:style>
  <w:style w:type="character" w:styleId="Sterkutheving">
    <w:name w:val="Intense Emphasis"/>
    <w:basedOn w:val="Standardskriftforavsnitt"/>
    <w:uiPriority w:val="21"/>
    <w:qFormat/>
    <w:rsid w:val="00845D62"/>
    <w:rPr>
      <w:i/>
      <w:iCs/>
      <w:color w:val="365F91" w:themeColor="accent1" w:themeShade="BF"/>
    </w:rPr>
  </w:style>
  <w:style w:type="paragraph" w:styleId="Sterktsitat">
    <w:name w:val="Intense Quote"/>
    <w:basedOn w:val="Normal"/>
    <w:next w:val="Normal"/>
    <w:link w:val="SterktsitatTegn"/>
    <w:uiPriority w:val="30"/>
    <w:qFormat/>
    <w:rsid w:val="00845D6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SterktsitatTegn">
    <w:name w:val="Sterkt sitat Tegn"/>
    <w:basedOn w:val="Standardskriftforavsnitt"/>
    <w:link w:val="Sterktsitat"/>
    <w:uiPriority w:val="30"/>
    <w:rsid w:val="00845D62"/>
    <w:rPr>
      <w:i/>
      <w:iCs/>
      <w:color w:val="365F91" w:themeColor="accent1" w:themeShade="BF"/>
    </w:rPr>
  </w:style>
  <w:style w:type="character" w:styleId="Sterkreferanse">
    <w:name w:val="Intense Reference"/>
    <w:basedOn w:val="Standardskriftforavsnitt"/>
    <w:uiPriority w:val="32"/>
    <w:qFormat/>
    <w:rsid w:val="00845D62"/>
    <w:rPr>
      <w:b/>
      <w:bCs/>
      <w:smallCaps/>
      <w:color w:val="365F91" w:themeColor="accent1" w:themeShade="BF"/>
      <w:spacing w:val="5"/>
    </w:rPr>
  </w:style>
  <w:style w:type="paragraph" w:styleId="Ingenmellomrom">
    <w:name w:val="No Spacing"/>
    <w:uiPriority w:val="1"/>
    <w:qFormat/>
    <w:rsid w:val="00845D62"/>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3453</Words>
  <Characters>18301</Characters>
  <Application>Microsoft Office Word</Application>
  <DocSecurity>0</DocSecurity>
  <Lines>152</Lines>
  <Paragraphs>43</Paragraphs>
  <ScaleCrop>false</ScaleCrop>
  <Company/>
  <LinksUpToDate>false</LinksUpToDate>
  <CharactersWithSpaces>21711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Odin Adelsten Bohmann</dc:creator>
  <cp:keywords/>
  <dc:description/>
  <cp:lastModifiedBy>Odin Adelsten Bohmann</cp:lastModifiedBy>
  <cp:revision>2</cp:revision>
  <dcterms:created xsi:type="dcterms:W3CDTF">2025-11-18T07:37:00Z</dcterms:created>
  <dcterms:modified xsi:type="dcterms:W3CDTF">2025-11-18T07:47:00Z</dcterms:modified>
</cp:coreProperties>
</file>